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E5" w:rsidRPr="00DC7B4A" w:rsidRDefault="00C97FE5" w:rsidP="00C97FE5">
      <w:pPr>
        <w:tabs>
          <w:tab w:val="left" w:pos="3435"/>
        </w:tabs>
        <w:spacing w:after="0" w:line="240" w:lineRule="auto"/>
        <w:ind w:left="720"/>
        <w:jc w:val="center"/>
        <w:rPr>
          <w:sz w:val="28"/>
          <w:szCs w:val="28"/>
        </w:rPr>
      </w:pPr>
      <w:r>
        <w:rPr>
          <w:noProof/>
          <w:sz w:val="28"/>
          <w:szCs w:val="28"/>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19050" t="0" r="0" b="0"/>
            <wp:wrapNone/>
            <wp:docPr id="3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14400" cy="800100"/>
                    </a:xfrm>
                    <a:prstGeom prst="rect">
                      <a:avLst/>
                    </a:prstGeom>
                    <a:noFill/>
                  </pic:spPr>
                </pic:pic>
              </a:graphicData>
            </a:graphic>
          </wp:anchor>
        </w:drawing>
      </w:r>
      <w:r>
        <w:rPr>
          <w:sz w:val="28"/>
          <w:szCs w:val="28"/>
        </w:rPr>
        <w:t>C</w:t>
      </w:r>
      <w:r w:rsidRPr="00DC7B4A">
        <w:rPr>
          <w:sz w:val="28"/>
          <w:szCs w:val="28"/>
        </w:rPr>
        <w:t>OLLEGE OF ENGINEERING AND TECHNOLOGY</w:t>
      </w:r>
    </w:p>
    <w:p w:rsidR="00C97FE5" w:rsidRPr="00DC7B4A" w:rsidRDefault="00C97FE5" w:rsidP="00C97FE5">
      <w:pPr>
        <w:spacing w:after="0" w:line="240" w:lineRule="auto"/>
        <w:jc w:val="center"/>
        <w:rPr>
          <w:sz w:val="28"/>
          <w:szCs w:val="28"/>
        </w:rPr>
      </w:pPr>
      <w:r w:rsidRPr="00DC7B4A">
        <w:rPr>
          <w:sz w:val="28"/>
          <w:szCs w:val="28"/>
        </w:rPr>
        <w:t>TECHNO CAMPUS, KALINGA NAGAR,</w:t>
      </w:r>
    </w:p>
    <w:p w:rsidR="00C97FE5" w:rsidRPr="00DC7B4A" w:rsidRDefault="00C97FE5" w:rsidP="00C97FE5">
      <w:pPr>
        <w:spacing w:after="0" w:line="240" w:lineRule="auto"/>
        <w:jc w:val="center"/>
        <w:rPr>
          <w:sz w:val="28"/>
          <w:szCs w:val="28"/>
        </w:rPr>
      </w:pPr>
      <w:r w:rsidRPr="00DC7B4A">
        <w:rPr>
          <w:sz w:val="28"/>
          <w:szCs w:val="28"/>
        </w:rPr>
        <w:t>GHATIKIA, BHUBANESWAR-7510</w:t>
      </w:r>
      <w:r>
        <w:rPr>
          <w:sz w:val="28"/>
          <w:szCs w:val="28"/>
        </w:rPr>
        <w:t>29</w:t>
      </w:r>
    </w:p>
    <w:p w:rsidR="00C97FE5" w:rsidRDefault="00C97FE5" w:rsidP="00C97FE5">
      <w:pPr>
        <w:tabs>
          <w:tab w:val="left" w:pos="2070"/>
        </w:tabs>
        <w:spacing w:after="0" w:line="240" w:lineRule="auto"/>
        <w:rPr>
          <w:sz w:val="28"/>
          <w:szCs w:val="28"/>
        </w:rPr>
      </w:pPr>
      <w:r>
        <w:rPr>
          <w:sz w:val="28"/>
          <w:szCs w:val="28"/>
        </w:rPr>
        <w:tab/>
        <w:t xml:space="preserve">            (A Constituent college of BPUT)</w:t>
      </w:r>
    </w:p>
    <w:p w:rsidR="00C97FE5" w:rsidRDefault="00C97FE5" w:rsidP="00C97FE5">
      <w:pPr>
        <w:tabs>
          <w:tab w:val="left" w:pos="1380"/>
        </w:tabs>
        <w:spacing w:after="0" w:line="240" w:lineRule="auto"/>
        <w:rPr>
          <w:b/>
        </w:rPr>
      </w:pPr>
      <w:r w:rsidRPr="00E56D70">
        <w:t xml:space="preserve">                              </w:t>
      </w:r>
    </w:p>
    <w:p w:rsidR="00C97FE5" w:rsidRPr="00AD11BA" w:rsidRDefault="00C97FE5" w:rsidP="00C97FE5">
      <w:pPr>
        <w:tabs>
          <w:tab w:val="left" w:pos="1380"/>
        </w:tabs>
        <w:spacing w:after="0" w:line="240" w:lineRule="auto"/>
        <w:jc w:val="center"/>
        <w:rPr>
          <w:b/>
        </w:rPr>
      </w:pPr>
      <w:r w:rsidRPr="00AD11BA">
        <w:rPr>
          <w:b/>
        </w:rPr>
        <w:t xml:space="preserve">Letter No.  </w:t>
      </w:r>
      <w:r w:rsidR="00787B6D">
        <w:rPr>
          <w:b/>
        </w:rPr>
        <w:t>2766</w:t>
      </w:r>
      <w:r w:rsidRPr="00AD11BA">
        <w:rPr>
          <w:b/>
        </w:rPr>
        <w:t>/C</w:t>
      </w:r>
      <w:r>
        <w:rPr>
          <w:b/>
        </w:rPr>
        <w:t>ET</w:t>
      </w:r>
      <w:r w:rsidRPr="00AD11BA">
        <w:rPr>
          <w:b/>
        </w:rPr>
        <w:t xml:space="preserve">     </w:t>
      </w:r>
      <w:r>
        <w:rPr>
          <w:b/>
        </w:rPr>
        <w:t xml:space="preserve">                                                             </w:t>
      </w:r>
      <w:r w:rsidRPr="00AD11BA">
        <w:rPr>
          <w:b/>
        </w:rPr>
        <w:t>dated</w:t>
      </w:r>
      <w:proofErr w:type="gramStart"/>
      <w:r w:rsidR="00787B6D">
        <w:rPr>
          <w:b/>
        </w:rPr>
        <w:t>:17</w:t>
      </w:r>
      <w:proofErr w:type="gramEnd"/>
      <w:r w:rsidR="00787B6D">
        <w:rPr>
          <w:b/>
        </w:rPr>
        <w:t>/08/2016</w:t>
      </w:r>
    </w:p>
    <w:p w:rsidR="00C97FE5" w:rsidRPr="00E56D70" w:rsidRDefault="00C97FE5" w:rsidP="00C97FE5">
      <w:pPr>
        <w:tabs>
          <w:tab w:val="left" w:pos="1380"/>
        </w:tabs>
        <w:spacing w:after="0" w:line="240" w:lineRule="auto"/>
        <w:jc w:val="center"/>
        <w:rPr>
          <w:b/>
          <w:u w:val="single"/>
        </w:rPr>
      </w:pPr>
    </w:p>
    <w:p w:rsidR="00C97FE5" w:rsidRPr="004A7A77" w:rsidRDefault="00C97FE5" w:rsidP="00C97FE5">
      <w:pPr>
        <w:tabs>
          <w:tab w:val="left" w:pos="3495"/>
        </w:tabs>
        <w:spacing w:after="0" w:line="240" w:lineRule="auto"/>
        <w:jc w:val="center"/>
        <w:rPr>
          <w:b/>
          <w:sz w:val="28"/>
          <w:szCs w:val="28"/>
          <w:u w:val="single"/>
        </w:rPr>
      </w:pPr>
      <w:r w:rsidRPr="004A7A77">
        <w:rPr>
          <w:b/>
          <w:sz w:val="28"/>
          <w:szCs w:val="28"/>
          <w:u w:val="single"/>
        </w:rPr>
        <w:t>QUOTATION CALL NOTICE</w:t>
      </w:r>
    </w:p>
    <w:p w:rsidR="00C97FE5" w:rsidRPr="009A1BD3" w:rsidRDefault="00C97FE5" w:rsidP="00C97FE5">
      <w:pPr>
        <w:tabs>
          <w:tab w:val="left" w:pos="3495"/>
        </w:tabs>
        <w:spacing w:after="0" w:line="240" w:lineRule="auto"/>
        <w:jc w:val="both"/>
      </w:pPr>
      <w:r w:rsidRPr="009A1BD3">
        <w:t xml:space="preserve">     </w:t>
      </w:r>
    </w:p>
    <w:p w:rsidR="00C97FE5" w:rsidRDefault="00C97FE5" w:rsidP="00C97FE5">
      <w:pPr>
        <w:tabs>
          <w:tab w:val="left" w:pos="3495"/>
        </w:tabs>
        <w:spacing w:after="0" w:line="240" w:lineRule="auto"/>
        <w:jc w:val="both"/>
      </w:pPr>
      <w:r>
        <w:t xml:space="preserve">         </w:t>
      </w:r>
      <w:r w:rsidRPr="004F1E17">
        <w:t>Sea</w:t>
      </w:r>
      <w:r>
        <w:t xml:space="preserve">led quotations are invited from </w:t>
      </w:r>
      <w:r w:rsidR="00D50263">
        <w:t>manufacturers/</w:t>
      </w:r>
      <w:proofErr w:type="gramStart"/>
      <w:r>
        <w:t xml:space="preserve">authorized </w:t>
      </w:r>
      <w:r w:rsidR="00D50263">
        <w:t xml:space="preserve"> </w:t>
      </w:r>
      <w:r>
        <w:t>dealers</w:t>
      </w:r>
      <w:proofErr w:type="gramEnd"/>
      <w:r>
        <w:t xml:space="preserve">/distributors for purchase of chemicals and glass wares of the chemistry department.  </w:t>
      </w:r>
    </w:p>
    <w:p w:rsidR="00C97FE5" w:rsidRDefault="00C97FE5" w:rsidP="00C97FE5">
      <w:pPr>
        <w:tabs>
          <w:tab w:val="left" w:pos="3495"/>
        </w:tabs>
        <w:spacing w:after="0" w:line="240" w:lineRule="auto"/>
        <w:jc w:val="both"/>
      </w:pPr>
    </w:p>
    <w:p w:rsidR="00C97FE5" w:rsidRDefault="00C97FE5" w:rsidP="00C97FE5">
      <w:pPr>
        <w:tabs>
          <w:tab w:val="left" w:pos="3495"/>
        </w:tabs>
        <w:spacing w:after="0" w:line="240" w:lineRule="auto"/>
        <w:jc w:val="both"/>
      </w:pPr>
    </w:p>
    <w:p w:rsidR="00C97FE5" w:rsidRDefault="00C97FE5" w:rsidP="00C97FE5">
      <w:pPr>
        <w:tabs>
          <w:tab w:val="left" w:pos="3495"/>
        </w:tabs>
        <w:spacing w:after="0" w:line="240" w:lineRule="auto"/>
        <w:jc w:val="both"/>
      </w:pPr>
      <w:r>
        <w:t xml:space="preserve"> The sealed quotation must reach in the office of the undersigned by Dt.</w:t>
      </w:r>
      <w:r w:rsidR="00D50263">
        <w:t>01</w:t>
      </w:r>
      <w:r>
        <w:t>.</w:t>
      </w:r>
      <w:r w:rsidR="00D50263">
        <w:t>9.</w:t>
      </w:r>
      <w:r>
        <w:t>16 (1.00PM).Cost should specify the basic price and taxes etc. separately. Delivery of chemicals and glass wares will be made at chemistry department of CET Campus at the cost of supplier. Price should be quoted including transportation and all taxes in INR values.</w:t>
      </w:r>
    </w:p>
    <w:p w:rsidR="00C97FE5" w:rsidRDefault="00C97FE5" w:rsidP="00C97FE5">
      <w:pPr>
        <w:tabs>
          <w:tab w:val="left" w:pos="3495"/>
        </w:tabs>
        <w:spacing w:after="0" w:line="240" w:lineRule="auto"/>
        <w:jc w:val="both"/>
      </w:pPr>
      <w:r>
        <w:t xml:space="preserve">  </w:t>
      </w:r>
    </w:p>
    <w:p w:rsidR="00C97FE5" w:rsidRDefault="00C97FE5" w:rsidP="00C97FE5">
      <w:pPr>
        <w:tabs>
          <w:tab w:val="left" w:pos="3495"/>
        </w:tabs>
        <w:spacing w:after="0" w:line="240" w:lineRule="auto"/>
        <w:jc w:val="both"/>
      </w:pPr>
      <w:r>
        <w:t>Dealers are requested to furnish their STCC/ITCC clearances/VAT/TIN/PAN, etc. and authorized dealership certificate. The sealed quotation will be received by Speed Post/ Registered post/ Courier only. No hand delivery will be accepted. The authority is not responsible for any postal delay. Quotation received after the scheduled date and time will not be accepted.</w:t>
      </w:r>
    </w:p>
    <w:p w:rsidR="00C97FE5" w:rsidRDefault="00C97FE5" w:rsidP="00C97FE5">
      <w:pPr>
        <w:tabs>
          <w:tab w:val="left" w:pos="3495"/>
        </w:tabs>
        <w:spacing w:after="0" w:line="240" w:lineRule="auto"/>
        <w:jc w:val="both"/>
      </w:pPr>
    </w:p>
    <w:p w:rsidR="00C97FE5" w:rsidRDefault="00C97FE5" w:rsidP="00C97FE5">
      <w:pPr>
        <w:tabs>
          <w:tab w:val="left" w:pos="3495"/>
        </w:tabs>
        <w:spacing w:after="0" w:line="240" w:lineRule="auto"/>
        <w:jc w:val="both"/>
      </w:pPr>
      <w:r>
        <w:t>The authority reserves t</w:t>
      </w:r>
      <w:r w:rsidR="00D50263">
        <w:t>he right to reject/</w:t>
      </w:r>
      <w:r w:rsidR="00275437">
        <w:t>cancel the quotations</w:t>
      </w:r>
      <w:r>
        <w:t xml:space="preserve"> in whole or in part without assigning any reason thereof. The quotations must specify the delivery time. Payment will be made after successful supply of items duly certified by competent authority.</w:t>
      </w:r>
    </w:p>
    <w:p w:rsidR="00C97FE5" w:rsidRDefault="00C97FE5" w:rsidP="00C97FE5">
      <w:pPr>
        <w:tabs>
          <w:tab w:val="left" w:pos="3495"/>
        </w:tabs>
        <w:spacing w:after="0" w:line="240" w:lineRule="auto"/>
        <w:jc w:val="both"/>
      </w:pPr>
    </w:p>
    <w:p w:rsidR="00C97FE5" w:rsidRDefault="00C97FE5" w:rsidP="00C97FE5">
      <w:pPr>
        <w:tabs>
          <w:tab w:val="left" w:pos="3495"/>
        </w:tabs>
        <w:spacing w:after="0" w:line="240" w:lineRule="auto"/>
      </w:pPr>
      <w:r>
        <w:t xml:space="preserve">                                                                                         </w:t>
      </w:r>
    </w:p>
    <w:p w:rsidR="00C97FE5" w:rsidRDefault="00275437" w:rsidP="00C97FE5">
      <w:pPr>
        <w:tabs>
          <w:tab w:val="left" w:pos="3495"/>
        </w:tabs>
        <w:spacing w:after="0"/>
      </w:pPr>
      <w:proofErr w:type="spellStart"/>
      <w:proofErr w:type="gramStart"/>
      <w:r>
        <w:t>Sd</w:t>
      </w:r>
      <w:proofErr w:type="spellEnd"/>
      <w:proofErr w:type="gramEnd"/>
      <w:r>
        <w:t>/-</w:t>
      </w:r>
    </w:p>
    <w:p w:rsidR="00C97FE5" w:rsidRDefault="00C97FE5" w:rsidP="00C97FE5">
      <w:pPr>
        <w:tabs>
          <w:tab w:val="left" w:pos="3495"/>
        </w:tabs>
      </w:pPr>
      <w:r>
        <w:t>PRINCIPAL</w:t>
      </w:r>
    </w:p>
    <w:p w:rsidR="00B816AC" w:rsidRDefault="00B816AC"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275437" w:rsidRDefault="00275437" w:rsidP="00B26206">
      <w:pPr>
        <w:spacing w:before="120" w:after="120" w:line="240" w:lineRule="auto"/>
        <w:jc w:val="center"/>
        <w:rPr>
          <w:sz w:val="28"/>
          <w:szCs w:val="28"/>
          <w:u w:val="single"/>
        </w:rPr>
      </w:pPr>
    </w:p>
    <w:p w:rsidR="00B26206" w:rsidRPr="00B26206" w:rsidRDefault="00B26206" w:rsidP="00B26206">
      <w:pPr>
        <w:spacing w:before="120" w:after="120" w:line="240" w:lineRule="auto"/>
        <w:jc w:val="center"/>
        <w:rPr>
          <w:sz w:val="28"/>
          <w:szCs w:val="28"/>
          <w:u w:val="single"/>
        </w:rPr>
      </w:pPr>
      <w:r w:rsidRPr="00B26206">
        <w:rPr>
          <w:sz w:val="28"/>
          <w:szCs w:val="28"/>
          <w:u w:val="single"/>
        </w:rPr>
        <w:lastRenderedPageBreak/>
        <w:t>DEPARTMENT OF CHEMISTRY</w:t>
      </w:r>
    </w:p>
    <w:p w:rsidR="00FE7801" w:rsidRDefault="00B26206" w:rsidP="00B26206">
      <w:pPr>
        <w:spacing w:before="120" w:after="120" w:line="240" w:lineRule="auto"/>
        <w:jc w:val="center"/>
        <w:rPr>
          <w:sz w:val="28"/>
          <w:szCs w:val="28"/>
          <w:u w:val="single"/>
        </w:rPr>
      </w:pPr>
      <w:r w:rsidRPr="00B26206">
        <w:rPr>
          <w:sz w:val="28"/>
          <w:szCs w:val="28"/>
          <w:u w:val="single"/>
        </w:rPr>
        <w:t>List of Chemicals</w:t>
      </w:r>
    </w:p>
    <w:tbl>
      <w:tblPr>
        <w:tblStyle w:val="TableGrid"/>
        <w:tblW w:w="0" w:type="auto"/>
        <w:tblLook w:val="04A0"/>
      </w:tblPr>
      <w:tblGrid>
        <w:gridCol w:w="834"/>
        <w:gridCol w:w="6306"/>
        <w:gridCol w:w="2102"/>
      </w:tblGrid>
      <w:tr w:rsidR="00B26206" w:rsidTr="00C81E72">
        <w:tc>
          <w:tcPr>
            <w:tcW w:w="959" w:type="dxa"/>
          </w:tcPr>
          <w:p w:rsidR="00B26206" w:rsidRPr="00B26206" w:rsidRDefault="00B26206" w:rsidP="00B26206">
            <w:pPr>
              <w:spacing w:before="120" w:after="120"/>
              <w:jc w:val="center"/>
              <w:rPr>
                <w:sz w:val="28"/>
                <w:szCs w:val="28"/>
              </w:rPr>
            </w:pPr>
            <w:r w:rsidRPr="00B26206">
              <w:rPr>
                <w:sz w:val="28"/>
                <w:szCs w:val="28"/>
              </w:rPr>
              <w:t>Sl.</w:t>
            </w:r>
            <w:r>
              <w:rPr>
                <w:sz w:val="28"/>
                <w:szCs w:val="28"/>
              </w:rPr>
              <w:t xml:space="preserve"> No.</w:t>
            </w:r>
          </w:p>
        </w:tc>
        <w:tc>
          <w:tcPr>
            <w:tcW w:w="6095" w:type="dxa"/>
          </w:tcPr>
          <w:p w:rsidR="00FE04C1" w:rsidRDefault="00B26206" w:rsidP="00FE04C1">
            <w:pPr>
              <w:spacing w:before="120" w:after="120"/>
              <w:jc w:val="center"/>
              <w:rPr>
                <w:sz w:val="28"/>
                <w:szCs w:val="28"/>
              </w:rPr>
            </w:pPr>
            <w:r w:rsidRPr="00B26206">
              <w:rPr>
                <w:sz w:val="28"/>
                <w:szCs w:val="28"/>
              </w:rPr>
              <w:t>Name of the Chemicals</w:t>
            </w:r>
            <w:r w:rsidR="00614B89">
              <w:rPr>
                <w:sz w:val="28"/>
                <w:szCs w:val="28"/>
              </w:rPr>
              <w:t>(MERCK/HIMEDIA/BDH</w:t>
            </w:r>
            <w:r w:rsidR="00FE04C1">
              <w:rPr>
                <w:sz w:val="28"/>
                <w:szCs w:val="28"/>
              </w:rPr>
              <w:t>/QUALIGEN</w:t>
            </w:r>
            <w:r w:rsidR="00C644EF">
              <w:rPr>
                <w:sz w:val="28"/>
                <w:szCs w:val="28"/>
              </w:rPr>
              <w:t>/SIGMA</w:t>
            </w:r>
            <w:r w:rsidR="00FE04C1">
              <w:rPr>
                <w:sz w:val="28"/>
                <w:szCs w:val="28"/>
              </w:rPr>
              <w:t>)</w:t>
            </w:r>
          </w:p>
          <w:p w:rsidR="00FE04C1" w:rsidRPr="00B26206" w:rsidRDefault="00FE04C1" w:rsidP="00FE04C1">
            <w:pPr>
              <w:spacing w:before="120" w:after="120"/>
              <w:jc w:val="center"/>
              <w:rPr>
                <w:sz w:val="28"/>
                <w:szCs w:val="28"/>
              </w:rPr>
            </w:pPr>
            <w:r>
              <w:rPr>
                <w:sz w:val="28"/>
                <w:szCs w:val="28"/>
              </w:rPr>
              <w:t>Glasswares(BOROSIL)</w:t>
            </w:r>
          </w:p>
        </w:tc>
        <w:tc>
          <w:tcPr>
            <w:tcW w:w="2188" w:type="dxa"/>
          </w:tcPr>
          <w:p w:rsidR="00B26206" w:rsidRPr="00B26206" w:rsidRDefault="00B26206" w:rsidP="00B26206">
            <w:pPr>
              <w:spacing w:before="120" w:after="120"/>
              <w:jc w:val="center"/>
              <w:rPr>
                <w:sz w:val="28"/>
                <w:szCs w:val="28"/>
              </w:rPr>
            </w:pPr>
            <w:r w:rsidRPr="00B26206">
              <w:rPr>
                <w:sz w:val="28"/>
                <w:szCs w:val="28"/>
              </w:rPr>
              <w:t>Quantity</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1</w:t>
            </w:r>
          </w:p>
        </w:tc>
        <w:tc>
          <w:tcPr>
            <w:tcW w:w="6095" w:type="dxa"/>
          </w:tcPr>
          <w:p w:rsidR="00B26206" w:rsidRPr="00614B89" w:rsidRDefault="00B26206" w:rsidP="00B26206">
            <w:pPr>
              <w:spacing w:before="120" w:after="120"/>
              <w:jc w:val="center"/>
              <w:rPr>
                <w:sz w:val="28"/>
                <w:szCs w:val="28"/>
              </w:rPr>
            </w:pPr>
            <w:r w:rsidRPr="00614B89">
              <w:rPr>
                <w:sz w:val="28"/>
                <w:szCs w:val="28"/>
              </w:rPr>
              <w:t>NaOH</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2</w:t>
            </w:r>
          </w:p>
        </w:tc>
        <w:tc>
          <w:tcPr>
            <w:tcW w:w="6095" w:type="dxa"/>
          </w:tcPr>
          <w:p w:rsidR="00B26206" w:rsidRPr="00614B89" w:rsidRDefault="00B26206" w:rsidP="00B26206">
            <w:pPr>
              <w:spacing w:before="120" w:after="120"/>
              <w:jc w:val="center"/>
              <w:rPr>
                <w:sz w:val="28"/>
                <w:szCs w:val="28"/>
              </w:rPr>
            </w:pPr>
            <w:r w:rsidRPr="00614B89">
              <w:rPr>
                <w:sz w:val="28"/>
                <w:szCs w:val="28"/>
              </w:rPr>
              <w:t>Na</w:t>
            </w:r>
            <w:r w:rsidRPr="00614B89">
              <w:rPr>
                <w:sz w:val="28"/>
                <w:szCs w:val="28"/>
                <w:vertAlign w:val="subscript"/>
              </w:rPr>
              <w:t>2</w:t>
            </w:r>
            <w:r w:rsidRPr="00614B89">
              <w:rPr>
                <w:sz w:val="28"/>
                <w:szCs w:val="28"/>
              </w:rPr>
              <w:t>CO</w:t>
            </w:r>
            <w:r w:rsidRPr="00614B89">
              <w:rPr>
                <w:sz w:val="28"/>
                <w:szCs w:val="28"/>
                <w:vertAlign w:val="subscript"/>
              </w:rPr>
              <w:t>3</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3</w:t>
            </w:r>
          </w:p>
        </w:tc>
        <w:tc>
          <w:tcPr>
            <w:tcW w:w="6095" w:type="dxa"/>
          </w:tcPr>
          <w:p w:rsidR="00B26206" w:rsidRPr="00614B89" w:rsidRDefault="00B26206" w:rsidP="00B26206">
            <w:pPr>
              <w:spacing w:before="120" w:after="120"/>
              <w:jc w:val="center"/>
              <w:rPr>
                <w:sz w:val="28"/>
                <w:szCs w:val="28"/>
              </w:rPr>
            </w:pPr>
            <w:r w:rsidRPr="00614B89">
              <w:rPr>
                <w:sz w:val="28"/>
                <w:szCs w:val="28"/>
              </w:rPr>
              <w:t>HCl</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X2.5lit</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4</w:t>
            </w:r>
          </w:p>
        </w:tc>
        <w:tc>
          <w:tcPr>
            <w:tcW w:w="6095" w:type="dxa"/>
          </w:tcPr>
          <w:p w:rsidR="00B26206" w:rsidRPr="00614B89" w:rsidRDefault="00B26206" w:rsidP="00B26206">
            <w:pPr>
              <w:spacing w:before="120" w:after="120"/>
              <w:jc w:val="center"/>
              <w:rPr>
                <w:sz w:val="28"/>
                <w:szCs w:val="28"/>
              </w:rPr>
            </w:pPr>
            <w:r w:rsidRPr="00614B89">
              <w:rPr>
                <w:sz w:val="28"/>
                <w:szCs w:val="28"/>
              </w:rPr>
              <w:t>Na</w:t>
            </w:r>
            <w:r w:rsidRPr="00614B89">
              <w:rPr>
                <w:sz w:val="28"/>
                <w:szCs w:val="28"/>
                <w:vertAlign w:val="subscript"/>
              </w:rPr>
              <w:t>2</w:t>
            </w:r>
            <w:r w:rsidRPr="00614B89">
              <w:rPr>
                <w:sz w:val="28"/>
                <w:szCs w:val="28"/>
              </w:rPr>
              <w:t>C</w:t>
            </w:r>
            <w:r w:rsidRPr="00614B89">
              <w:rPr>
                <w:sz w:val="28"/>
                <w:szCs w:val="28"/>
                <w:vertAlign w:val="subscript"/>
              </w:rPr>
              <w:t>2</w:t>
            </w:r>
            <w:r w:rsidRPr="00614B89">
              <w:rPr>
                <w:sz w:val="28"/>
                <w:szCs w:val="28"/>
              </w:rPr>
              <w:t>O</w:t>
            </w:r>
            <w:r w:rsidRPr="00614B89">
              <w:rPr>
                <w:sz w:val="28"/>
                <w:szCs w:val="28"/>
                <w:vertAlign w:val="subscript"/>
              </w:rPr>
              <w:t>4</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5</w:t>
            </w:r>
          </w:p>
        </w:tc>
        <w:tc>
          <w:tcPr>
            <w:tcW w:w="6095" w:type="dxa"/>
          </w:tcPr>
          <w:p w:rsidR="00B26206" w:rsidRPr="00614B89" w:rsidRDefault="00B26206" w:rsidP="00B26206">
            <w:pPr>
              <w:spacing w:before="120" w:after="120"/>
              <w:jc w:val="center"/>
              <w:rPr>
                <w:sz w:val="28"/>
                <w:szCs w:val="28"/>
              </w:rPr>
            </w:pPr>
            <w:r w:rsidRPr="00614B89">
              <w:rPr>
                <w:sz w:val="28"/>
                <w:szCs w:val="28"/>
              </w:rPr>
              <w:t>H</w:t>
            </w:r>
            <w:r w:rsidRPr="00614B89">
              <w:rPr>
                <w:sz w:val="28"/>
                <w:szCs w:val="28"/>
                <w:vertAlign w:val="subscript"/>
              </w:rPr>
              <w:t>2</w:t>
            </w:r>
            <w:r w:rsidRPr="00614B89">
              <w:rPr>
                <w:sz w:val="28"/>
                <w:szCs w:val="28"/>
              </w:rPr>
              <w:t>SO</w:t>
            </w:r>
            <w:r w:rsidRPr="00614B89">
              <w:rPr>
                <w:sz w:val="28"/>
                <w:szCs w:val="28"/>
                <w:vertAlign w:val="subscript"/>
              </w:rPr>
              <w:t>4</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X2.5lit</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6</w:t>
            </w:r>
          </w:p>
        </w:tc>
        <w:tc>
          <w:tcPr>
            <w:tcW w:w="6095" w:type="dxa"/>
          </w:tcPr>
          <w:p w:rsidR="00B26206" w:rsidRPr="00614B89" w:rsidRDefault="00B26206" w:rsidP="00B26206">
            <w:pPr>
              <w:spacing w:before="120" w:after="120"/>
              <w:jc w:val="center"/>
              <w:rPr>
                <w:sz w:val="28"/>
                <w:szCs w:val="28"/>
              </w:rPr>
            </w:pPr>
            <w:r w:rsidRPr="00614B89">
              <w:rPr>
                <w:sz w:val="28"/>
                <w:szCs w:val="28"/>
              </w:rPr>
              <w:t>KMnO</w:t>
            </w:r>
            <w:r w:rsidRPr="00614B89">
              <w:rPr>
                <w:sz w:val="28"/>
                <w:szCs w:val="28"/>
                <w:vertAlign w:val="subscript"/>
              </w:rPr>
              <w:t>4</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7</w:t>
            </w:r>
          </w:p>
        </w:tc>
        <w:tc>
          <w:tcPr>
            <w:tcW w:w="6095" w:type="dxa"/>
          </w:tcPr>
          <w:p w:rsidR="00B26206" w:rsidRPr="00614B89" w:rsidRDefault="00B26206" w:rsidP="00B26206">
            <w:pPr>
              <w:spacing w:before="120" w:after="120"/>
              <w:jc w:val="center"/>
              <w:rPr>
                <w:sz w:val="28"/>
                <w:szCs w:val="28"/>
              </w:rPr>
            </w:pPr>
            <w:r w:rsidRPr="00614B89">
              <w:rPr>
                <w:sz w:val="28"/>
                <w:szCs w:val="28"/>
              </w:rPr>
              <w:t>Mohr’s Salt</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8</w:t>
            </w:r>
          </w:p>
        </w:tc>
        <w:tc>
          <w:tcPr>
            <w:tcW w:w="6095" w:type="dxa"/>
          </w:tcPr>
          <w:p w:rsidR="00B26206" w:rsidRPr="00614B89" w:rsidRDefault="00B26206" w:rsidP="00B26206">
            <w:pPr>
              <w:spacing w:before="120" w:after="120"/>
              <w:jc w:val="center"/>
              <w:rPr>
                <w:sz w:val="28"/>
                <w:szCs w:val="28"/>
              </w:rPr>
            </w:pPr>
            <w:r w:rsidRPr="00614B89">
              <w:rPr>
                <w:sz w:val="28"/>
                <w:szCs w:val="28"/>
              </w:rPr>
              <w:t>CaCO</w:t>
            </w:r>
            <w:r w:rsidRPr="00614B89">
              <w:rPr>
                <w:sz w:val="28"/>
                <w:szCs w:val="28"/>
                <w:vertAlign w:val="subscript"/>
              </w:rPr>
              <w:t>3</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9</w:t>
            </w:r>
          </w:p>
        </w:tc>
        <w:tc>
          <w:tcPr>
            <w:tcW w:w="6095" w:type="dxa"/>
          </w:tcPr>
          <w:p w:rsidR="00B26206" w:rsidRPr="00614B89" w:rsidRDefault="00B26206" w:rsidP="00B26206">
            <w:pPr>
              <w:spacing w:before="120" w:after="120"/>
              <w:jc w:val="center"/>
              <w:rPr>
                <w:sz w:val="28"/>
                <w:szCs w:val="28"/>
              </w:rPr>
            </w:pPr>
            <w:r w:rsidRPr="00614B89">
              <w:rPr>
                <w:sz w:val="28"/>
                <w:szCs w:val="28"/>
              </w:rPr>
              <w:t>Bleaching Powder</w:t>
            </w:r>
          </w:p>
        </w:tc>
        <w:tc>
          <w:tcPr>
            <w:tcW w:w="2188" w:type="dxa"/>
          </w:tcPr>
          <w:p w:rsidR="00B26206" w:rsidRPr="00614B89" w:rsidRDefault="00216725" w:rsidP="00B26206">
            <w:pPr>
              <w:spacing w:before="120" w:after="120"/>
              <w:jc w:val="center"/>
              <w:rPr>
                <w:sz w:val="28"/>
                <w:szCs w:val="28"/>
              </w:rPr>
            </w:pPr>
            <w:r w:rsidRPr="00614B89">
              <w:rPr>
                <w:sz w:val="28"/>
                <w:szCs w:val="28"/>
              </w:rPr>
              <w:t>2kg</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10</w:t>
            </w:r>
          </w:p>
        </w:tc>
        <w:tc>
          <w:tcPr>
            <w:tcW w:w="6095" w:type="dxa"/>
          </w:tcPr>
          <w:p w:rsidR="00B26206" w:rsidRPr="00614B89" w:rsidRDefault="00B26206" w:rsidP="00B26206">
            <w:pPr>
              <w:spacing w:before="120" w:after="120"/>
              <w:jc w:val="center"/>
              <w:rPr>
                <w:sz w:val="28"/>
                <w:szCs w:val="28"/>
              </w:rPr>
            </w:pPr>
            <w:r w:rsidRPr="00614B89">
              <w:rPr>
                <w:sz w:val="28"/>
                <w:szCs w:val="28"/>
              </w:rPr>
              <w:t>Acetic Acid</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X2.5lit</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11</w:t>
            </w:r>
          </w:p>
        </w:tc>
        <w:tc>
          <w:tcPr>
            <w:tcW w:w="6095" w:type="dxa"/>
          </w:tcPr>
          <w:p w:rsidR="00B26206" w:rsidRPr="00614B89" w:rsidRDefault="00B26206" w:rsidP="00B26206">
            <w:pPr>
              <w:spacing w:before="120" w:after="120"/>
              <w:jc w:val="center"/>
              <w:rPr>
                <w:sz w:val="28"/>
                <w:szCs w:val="28"/>
              </w:rPr>
            </w:pPr>
            <w:r w:rsidRPr="00614B89">
              <w:rPr>
                <w:sz w:val="28"/>
                <w:szCs w:val="28"/>
              </w:rPr>
              <w:t>Pot.</w:t>
            </w:r>
            <w:r w:rsidR="00C81E72">
              <w:rPr>
                <w:sz w:val="28"/>
                <w:szCs w:val="28"/>
              </w:rPr>
              <w:t xml:space="preserve"> </w:t>
            </w:r>
            <w:r w:rsidRPr="00614B89">
              <w:rPr>
                <w:sz w:val="28"/>
                <w:szCs w:val="28"/>
              </w:rPr>
              <w:t>Iodide</w:t>
            </w:r>
          </w:p>
        </w:tc>
        <w:tc>
          <w:tcPr>
            <w:tcW w:w="2188" w:type="dxa"/>
          </w:tcPr>
          <w:p w:rsidR="00B26206" w:rsidRPr="00614B89" w:rsidRDefault="00216725" w:rsidP="00F36884">
            <w:pPr>
              <w:spacing w:before="120" w:after="120"/>
              <w:jc w:val="center"/>
              <w:rPr>
                <w:sz w:val="28"/>
                <w:szCs w:val="28"/>
              </w:rPr>
            </w:pPr>
            <w:r w:rsidRPr="00614B89">
              <w:rPr>
                <w:sz w:val="28"/>
                <w:szCs w:val="28"/>
              </w:rPr>
              <w:t>2</w:t>
            </w:r>
            <w:r w:rsidR="00F36884">
              <w:rPr>
                <w:sz w:val="28"/>
                <w:szCs w:val="28"/>
              </w:rPr>
              <w:t>x500</w:t>
            </w:r>
            <w:r w:rsidRPr="00614B89">
              <w:rPr>
                <w:sz w:val="28"/>
                <w:szCs w:val="28"/>
              </w:rPr>
              <w:t>g</w:t>
            </w:r>
          </w:p>
        </w:tc>
      </w:tr>
      <w:tr w:rsidR="00B26206" w:rsidRPr="00614B89" w:rsidTr="00C81E72">
        <w:tc>
          <w:tcPr>
            <w:tcW w:w="959" w:type="dxa"/>
          </w:tcPr>
          <w:p w:rsidR="00B26206" w:rsidRPr="00614B89" w:rsidRDefault="00B26206" w:rsidP="00B26206">
            <w:pPr>
              <w:spacing w:before="120" w:after="120"/>
              <w:jc w:val="center"/>
              <w:rPr>
                <w:sz w:val="28"/>
                <w:szCs w:val="28"/>
              </w:rPr>
            </w:pPr>
            <w:r w:rsidRPr="00614B89">
              <w:rPr>
                <w:sz w:val="28"/>
                <w:szCs w:val="28"/>
              </w:rPr>
              <w:t xml:space="preserve">12 </w:t>
            </w:r>
          </w:p>
        </w:tc>
        <w:tc>
          <w:tcPr>
            <w:tcW w:w="6095" w:type="dxa"/>
          </w:tcPr>
          <w:p w:rsidR="00B26206" w:rsidRPr="00614B89" w:rsidRDefault="00696794" w:rsidP="00B26206">
            <w:pPr>
              <w:spacing w:before="120" w:after="120"/>
              <w:jc w:val="center"/>
              <w:rPr>
                <w:sz w:val="28"/>
                <w:szCs w:val="28"/>
              </w:rPr>
            </w:pPr>
            <w:r w:rsidRPr="00614B89">
              <w:rPr>
                <w:sz w:val="28"/>
                <w:szCs w:val="28"/>
              </w:rPr>
              <w:t>Manganous Sulphate</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 xml:space="preserve">13 </w:t>
            </w:r>
          </w:p>
        </w:tc>
        <w:tc>
          <w:tcPr>
            <w:tcW w:w="6095" w:type="dxa"/>
          </w:tcPr>
          <w:p w:rsidR="00B26206" w:rsidRPr="00614B89" w:rsidRDefault="00696794" w:rsidP="00B26206">
            <w:pPr>
              <w:spacing w:before="120" w:after="120"/>
              <w:jc w:val="center"/>
              <w:rPr>
                <w:sz w:val="28"/>
                <w:szCs w:val="28"/>
              </w:rPr>
            </w:pPr>
            <w:r w:rsidRPr="00614B89">
              <w:rPr>
                <w:sz w:val="28"/>
                <w:szCs w:val="28"/>
              </w:rPr>
              <w:t>Pot.</w:t>
            </w:r>
            <w:r w:rsidR="00C81E72">
              <w:rPr>
                <w:sz w:val="28"/>
                <w:szCs w:val="28"/>
              </w:rPr>
              <w:t xml:space="preserve"> </w:t>
            </w:r>
            <w:r w:rsidRPr="00614B89">
              <w:rPr>
                <w:sz w:val="28"/>
                <w:szCs w:val="28"/>
              </w:rPr>
              <w:t>Hydroxide</w:t>
            </w:r>
          </w:p>
        </w:tc>
        <w:tc>
          <w:tcPr>
            <w:tcW w:w="2188" w:type="dxa"/>
          </w:tcPr>
          <w:p w:rsidR="00B26206" w:rsidRPr="00614B89" w:rsidRDefault="00216725" w:rsidP="00B26206">
            <w:pPr>
              <w:spacing w:before="120" w:after="120"/>
              <w:jc w:val="center"/>
              <w:rPr>
                <w:sz w:val="28"/>
                <w:szCs w:val="28"/>
              </w:rPr>
            </w:pPr>
            <w:r w:rsidRPr="00614B89">
              <w:rPr>
                <w:sz w:val="28"/>
                <w:szCs w:val="28"/>
              </w:rPr>
              <w:t>2X500gm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14</w:t>
            </w:r>
          </w:p>
        </w:tc>
        <w:tc>
          <w:tcPr>
            <w:tcW w:w="6095" w:type="dxa"/>
          </w:tcPr>
          <w:p w:rsidR="00B26206" w:rsidRPr="00614B89" w:rsidRDefault="00696794" w:rsidP="00B26206">
            <w:pPr>
              <w:spacing w:before="120" w:after="120"/>
              <w:jc w:val="center"/>
              <w:rPr>
                <w:sz w:val="28"/>
                <w:szCs w:val="28"/>
              </w:rPr>
            </w:pPr>
            <w:r w:rsidRPr="00614B89">
              <w:rPr>
                <w:sz w:val="28"/>
                <w:szCs w:val="28"/>
              </w:rPr>
              <w:t>KCl</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15</w:t>
            </w:r>
          </w:p>
        </w:tc>
        <w:tc>
          <w:tcPr>
            <w:tcW w:w="6095" w:type="dxa"/>
          </w:tcPr>
          <w:p w:rsidR="00B26206" w:rsidRPr="00614B89" w:rsidRDefault="00696794" w:rsidP="00B26206">
            <w:pPr>
              <w:spacing w:before="120" w:after="120"/>
              <w:jc w:val="center"/>
              <w:rPr>
                <w:sz w:val="28"/>
                <w:szCs w:val="28"/>
              </w:rPr>
            </w:pPr>
            <w:r w:rsidRPr="00614B89">
              <w:rPr>
                <w:sz w:val="28"/>
                <w:szCs w:val="28"/>
              </w:rPr>
              <w:t>Oxalic Acid</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16</w:t>
            </w:r>
          </w:p>
        </w:tc>
        <w:tc>
          <w:tcPr>
            <w:tcW w:w="6095" w:type="dxa"/>
          </w:tcPr>
          <w:p w:rsidR="00B26206" w:rsidRPr="00614B89" w:rsidRDefault="00696794" w:rsidP="00B26206">
            <w:pPr>
              <w:spacing w:before="120" w:after="120"/>
              <w:jc w:val="center"/>
              <w:rPr>
                <w:sz w:val="28"/>
                <w:szCs w:val="28"/>
              </w:rPr>
            </w:pPr>
            <w:r w:rsidRPr="00614B89">
              <w:rPr>
                <w:sz w:val="28"/>
                <w:szCs w:val="28"/>
              </w:rPr>
              <w:t>Sod. Thiosulphate</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17</w:t>
            </w:r>
          </w:p>
        </w:tc>
        <w:tc>
          <w:tcPr>
            <w:tcW w:w="6095" w:type="dxa"/>
          </w:tcPr>
          <w:p w:rsidR="00B26206" w:rsidRPr="00614B89" w:rsidRDefault="00696794" w:rsidP="00B26206">
            <w:pPr>
              <w:spacing w:before="120" w:after="120"/>
              <w:jc w:val="center"/>
              <w:rPr>
                <w:sz w:val="28"/>
                <w:szCs w:val="28"/>
              </w:rPr>
            </w:pPr>
            <w:r w:rsidRPr="00614B89">
              <w:rPr>
                <w:sz w:val="28"/>
                <w:szCs w:val="28"/>
              </w:rPr>
              <w:t>EDTA</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X100gm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18</w:t>
            </w:r>
          </w:p>
        </w:tc>
        <w:tc>
          <w:tcPr>
            <w:tcW w:w="6095" w:type="dxa"/>
          </w:tcPr>
          <w:p w:rsidR="00B26206" w:rsidRPr="00614B89" w:rsidRDefault="00696794" w:rsidP="00B26206">
            <w:pPr>
              <w:spacing w:before="120" w:after="120"/>
              <w:jc w:val="center"/>
              <w:rPr>
                <w:sz w:val="28"/>
                <w:szCs w:val="28"/>
              </w:rPr>
            </w:pPr>
            <w:r w:rsidRPr="00614B89">
              <w:rPr>
                <w:sz w:val="28"/>
                <w:szCs w:val="28"/>
              </w:rPr>
              <w:t>NH</w:t>
            </w:r>
            <w:r w:rsidRPr="00614B89">
              <w:rPr>
                <w:sz w:val="28"/>
                <w:szCs w:val="28"/>
                <w:vertAlign w:val="subscript"/>
              </w:rPr>
              <w:t>4</w:t>
            </w:r>
            <w:r w:rsidRPr="00614B89">
              <w:rPr>
                <w:sz w:val="28"/>
                <w:szCs w:val="28"/>
              </w:rPr>
              <w:t>Cl</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19</w:t>
            </w:r>
          </w:p>
        </w:tc>
        <w:tc>
          <w:tcPr>
            <w:tcW w:w="6095" w:type="dxa"/>
          </w:tcPr>
          <w:p w:rsidR="00B26206" w:rsidRPr="00614B89" w:rsidRDefault="00696794" w:rsidP="00B26206">
            <w:pPr>
              <w:spacing w:before="120" w:after="120"/>
              <w:jc w:val="center"/>
              <w:rPr>
                <w:sz w:val="28"/>
                <w:szCs w:val="28"/>
              </w:rPr>
            </w:pPr>
            <w:r w:rsidRPr="00614B89">
              <w:rPr>
                <w:sz w:val="28"/>
                <w:szCs w:val="28"/>
              </w:rPr>
              <w:t>NH</w:t>
            </w:r>
            <w:r w:rsidRPr="00614B89">
              <w:rPr>
                <w:sz w:val="28"/>
                <w:szCs w:val="28"/>
                <w:vertAlign w:val="subscript"/>
              </w:rPr>
              <w:t>4</w:t>
            </w:r>
            <w:r w:rsidRPr="00614B89">
              <w:rPr>
                <w:sz w:val="28"/>
                <w:szCs w:val="28"/>
              </w:rPr>
              <w:t>OH</w:t>
            </w:r>
          </w:p>
        </w:tc>
        <w:tc>
          <w:tcPr>
            <w:tcW w:w="2188" w:type="dxa"/>
          </w:tcPr>
          <w:p w:rsidR="00B26206" w:rsidRPr="00614B89" w:rsidRDefault="00F36884" w:rsidP="00B26206">
            <w:pPr>
              <w:spacing w:before="120" w:after="120"/>
              <w:jc w:val="center"/>
              <w:rPr>
                <w:sz w:val="28"/>
                <w:szCs w:val="28"/>
              </w:rPr>
            </w:pPr>
            <w:r>
              <w:rPr>
                <w:sz w:val="28"/>
                <w:szCs w:val="28"/>
              </w:rPr>
              <w:t>1</w:t>
            </w:r>
            <w:r w:rsidR="00216725" w:rsidRPr="00614B89">
              <w:rPr>
                <w:sz w:val="28"/>
                <w:szCs w:val="28"/>
              </w:rPr>
              <w:t>X2.5lit</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lastRenderedPageBreak/>
              <w:t>20</w:t>
            </w:r>
          </w:p>
        </w:tc>
        <w:tc>
          <w:tcPr>
            <w:tcW w:w="6095" w:type="dxa"/>
          </w:tcPr>
          <w:p w:rsidR="00B26206" w:rsidRPr="00614B89" w:rsidRDefault="00696794" w:rsidP="00B26206">
            <w:pPr>
              <w:spacing w:before="120" w:after="120"/>
              <w:jc w:val="center"/>
              <w:rPr>
                <w:sz w:val="28"/>
                <w:szCs w:val="28"/>
              </w:rPr>
            </w:pPr>
            <w:r w:rsidRPr="00614B89">
              <w:rPr>
                <w:sz w:val="28"/>
                <w:szCs w:val="28"/>
              </w:rPr>
              <w:t>Eriochrome BlackT</w:t>
            </w:r>
          </w:p>
        </w:tc>
        <w:tc>
          <w:tcPr>
            <w:tcW w:w="2188" w:type="dxa"/>
          </w:tcPr>
          <w:p w:rsidR="00B26206" w:rsidRPr="00614B89" w:rsidRDefault="00216725" w:rsidP="00F36884">
            <w:pPr>
              <w:tabs>
                <w:tab w:val="left" w:pos="810"/>
              </w:tabs>
              <w:spacing w:before="120" w:after="120"/>
              <w:rPr>
                <w:sz w:val="28"/>
                <w:szCs w:val="28"/>
              </w:rPr>
            </w:pPr>
            <w:r w:rsidRPr="00614B89">
              <w:rPr>
                <w:sz w:val="28"/>
                <w:szCs w:val="28"/>
              </w:rPr>
              <w:tab/>
            </w:r>
            <w:r w:rsidR="00F36884">
              <w:rPr>
                <w:sz w:val="28"/>
                <w:szCs w:val="28"/>
              </w:rPr>
              <w:t>1</w:t>
            </w:r>
            <w:r w:rsidRPr="00614B89">
              <w:rPr>
                <w:sz w:val="28"/>
                <w:szCs w:val="28"/>
              </w:rPr>
              <w:t>X25gm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21</w:t>
            </w:r>
          </w:p>
        </w:tc>
        <w:tc>
          <w:tcPr>
            <w:tcW w:w="6095" w:type="dxa"/>
          </w:tcPr>
          <w:p w:rsidR="00B26206" w:rsidRPr="00614B89" w:rsidRDefault="00696794" w:rsidP="00B26206">
            <w:pPr>
              <w:spacing w:before="120" w:after="120"/>
              <w:jc w:val="center"/>
              <w:rPr>
                <w:sz w:val="28"/>
                <w:szCs w:val="28"/>
              </w:rPr>
            </w:pPr>
            <w:r w:rsidRPr="00614B89">
              <w:rPr>
                <w:sz w:val="28"/>
                <w:szCs w:val="28"/>
              </w:rPr>
              <w:t>Ammonium Oxalate</w:t>
            </w:r>
          </w:p>
        </w:tc>
        <w:tc>
          <w:tcPr>
            <w:tcW w:w="2188" w:type="dxa"/>
          </w:tcPr>
          <w:p w:rsidR="00B26206" w:rsidRPr="00614B89" w:rsidRDefault="00F36884" w:rsidP="00B26206">
            <w:pPr>
              <w:spacing w:before="120" w:after="120"/>
              <w:jc w:val="center"/>
              <w:rPr>
                <w:sz w:val="28"/>
                <w:szCs w:val="28"/>
              </w:rPr>
            </w:pPr>
            <w:r>
              <w:rPr>
                <w:sz w:val="28"/>
                <w:szCs w:val="28"/>
              </w:rPr>
              <w:t>2</w:t>
            </w:r>
            <w:r w:rsidR="00216725" w:rsidRPr="00614B89">
              <w:rPr>
                <w:sz w:val="28"/>
                <w:szCs w:val="28"/>
              </w:rPr>
              <w:t>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22</w:t>
            </w:r>
          </w:p>
        </w:tc>
        <w:tc>
          <w:tcPr>
            <w:tcW w:w="6095" w:type="dxa"/>
          </w:tcPr>
          <w:p w:rsidR="00B26206" w:rsidRPr="00614B89" w:rsidRDefault="00696794" w:rsidP="00B26206">
            <w:pPr>
              <w:spacing w:before="120" w:after="120"/>
              <w:jc w:val="center"/>
              <w:rPr>
                <w:sz w:val="28"/>
                <w:szCs w:val="28"/>
              </w:rPr>
            </w:pPr>
            <w:r w:rsidRPr="00614B89">
              <w:rPr>
                <w:sz w:val="28"/>
                <w:szCs w:val="28"/>
              </w:rPr>
              <w:t>Acetone</w:t>
            </w:r>
          </w:p>
        </w:tc>
        <w:tc>
          <w:tcPr>
            <w:tcW w:w="2188" w:type="dxa"/>
          </w:tcPr>
          <w:p w:rsidR="00B26206" w:rsidRPr="00614B89" w:rsidRDefault="00216725" w:rsidP="00B26206">
            <w:pPr>
              <w:spacing w:before="120" w:after="120"/>
              <w:jc w:val="center"/>
              <w:rPr>
                <w:sz w:val="28"/>
                <w:szCs w:val="28"/>
              </w:rPr>
            </w:pPr>
            <w:r w:rsidRPr="00614B89">
              <w:rPr>
                <w:sz w:val="28"/>
                <w:szCs w:val="28"/>
              </w:rPr>
              <w:t>1X2.5lit</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23</w:t>
            </w:r>
          </w:p>
        </w:tc>
        <w:tc>
          <w:tcPr>
            <w:tcW w:w="6095" w:type="dxa"/>
          </w:tcPr>
          <w:p w:rsidR="00B26206" w:rsidRPr="00614B89" w:rsidRDefault="00696794" w:rsidP="00B26206">
            <w:pPr>
              <w:spacing w:before="120" w:after="120"/>
              <w:jc w:val="center"/>
              <w:rPr>
                <w:sz w:val="28"/>
                <w:szCs w:val="28"/>
              </w:rPr>
            </w:pPr>
            <w:r w:rsidRPr="00614B89">
              <w:rPr>
                <w:sz w:val="28"/>
                <w:szCs w:val="28"/>
              </w:rPr>
              <w:t>Methanol</w:t>
            </w:r>
          </w:p>
        </w:tc>
        <w:tc>
          <w:tcPr>
            <w:tcW w:w="2188" w:type="dxa"/>
          </w:tcPr>
          <w:p w:rsidR="00B26206" w:rsidRPr="00614B89" w:rsidRDefault="00216725" w:rsidP="00B26206">
            <w:pPr>
              <w:spacing w:before="120" w:after="120"/>
              <w:jc w:val="center"/>
              <w:rPr>
                <w:sz w:val="28"/>
                <w:szCs w:val="28"/>
              </w:rPr>
            </w:pPr>
            <w:r w:rsidRPr="00614B89">
              <w:rPr>
                <w:sz w:val="28"/>
                <w:szCs w:val="28"/>
              </w:rPr>
              <w:t>1X2.5lit</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24</w:t>
            </w:r>
          </w:p>
        </w:tc>
        <w:tc>
          <w:tcPr>
            <w:tcW w:w="6095" w:type="dxa"/>
          </w:tcPr>
          <w:p w:rsidR="00B26206" w:rsidRPr="00614B89" w:rsidRDefault="00696794" w:rsidP="00B26206">
            <w:pPr>
              <w:spacing w:before="120" w:after="120"/>
              <w:jc w:val="center"/>
              <w:rPr>
                <w:sz w:val="28"/>
                <w:szCs w:val="28"/>
              </w:rPr>
            </w:pPr>
            <w:r w:rsidRPr="00614B89">
              <w:rPr>
                <w:sz w:val="28"/>
                <w:szCs w:val="28"/>
              </w:rPr>
              <w:t>Calcium Chloride</w:t>
            </w:r>
          </w:p>
        </w:tc>
        <w:tc>
          <w:tcPr>
            <w:tcW w:w="2188" w:type="dxa"/>
          </w:tcPr>
          <w:p w:rsidR="00B26206" w:rsidRPr="00614B89" w:rsidRDefault="00216725" w:rsidP="00B26206">
            <w:pPr>
              <w:spacing w:before="120" w:after="120"/>
              <w:jc w:val="center"/>
              <w:rPr>
                <w:sz w:val="28"/>
                <w:szCs w:val="28"/>
              </w:rPr>
            </w:pPr>
            <w:r w:rsidRPr="00614B89">
              <w:rPr>
                <w:sz w:val="28"/>
                <w:szCs w:val="28"/>
              </w:rPr>
              <w:t>2X500gm</w:t>
            </w:r>
          </w:p>
        </w:tc>
      </w:tr>
      <w:tr w:rsidR="00B26206" w:rsidRPr="00614B89" w:rsidTr="00C81E72">
        <w:tc>
          <w:tcPr>
            <w:tcW w:w="959" w:type="dxa"/>
          </w:tcPr>
          <w:p w:rsidR="00B26206" w:rsidRPr="00614B89" w:rsidRDefault="00696794" w:rsidP="00B26206">
            <w:pPr>
              <w:spacing w:before="120" w:after="120"/>
              <w:jc w:val="center"/>
              <w:rPr>
                <w:sz w:val="28"/>
                <w:szCs w:val="28"/>
              </w:rPr>
            </w:pPr>
            <w:r w:rsidRPr="00614B89">
              <w:rPr>
                <w:sz w:val="28"/>
                <w:szCs w:val="28"/>
              </w:rPr>
              <w:t>25</w:t>
            </w:r>
          </w:p>
        </w:tc>
        <w:tc>
          <w:tcPr>
            <w:tcW w:w="6095" w:type="dxa"/>
          </w:tcPr>
          <w:p w:rsidR="00B26206" w:rsidRPr="00614B89" w:rsidRDefault="00696794" w:rsidP="00B26206">
            <w:pPr>
              <w:spacing w:before="120" w:after="120"/>
              <w:jc w:val="center"/>
              <w:rPr>
                <w:sz w:val="28"/>
                <w:szCs w:val="28"/>
              </w:rPr>
            </w:pPr>
            <w:r w:rsidRPr="00614B89">
              <w:rPr>
                <w:sz w:val="28"/>
                <w:szCs w:val="28"/>
              </w:rPr>
              <w:t>Buffer Solution(pH 4.0,7.0,9.2)</w:t>
            </w:r>
          </w:p>
        </w:tc>
        <w:tc>
          <w:tcPr>
            <w:tcW w:w="2188" w:type="dxa"/>
          </w:tcPr>
          <w:p w:rsidR="00B26206" w:rsidRPr="00614B89" w:rsidRDefault="00216725" w:rsidP="00B26206">
            <w:pPr>
              <w:spacing w:before="120" w:after="120"/>
              <w:jc w:val="center"/>
              <w:rPr>
                <w:sz w:val="28"/>
                <w:szCs w:val="28"/>
              </w:rPr>
            </w:pPr>
            <w:r w:rsidRPr="00614B89">
              <w:rPr>
                <w:sz w:val="28"/>
                <w:szCs w:val="28"/>
              </w:rPr>
              <w:t>1X500ml(each)</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26</w:t>
            </w:r>
          </w:p>
        </w:tc>
        <w:tc>
          <w:tcPr>
            <w:tcW w:w="6095" w:type="dxa"/>
          </w:tcPr>
          <w:p w:rsidR="0093094F" w:rsidRPr="00614B89" w:rsidRDefault="0093094F" w:rsidP="00B26206">
            <w:pPr>
              <w:spacing w:before="120" w:after="120"/>
              <w:jc w:val="center"/>
              <w:rPr>
                <w:sz w:val="28"/>
                <w:szCs w:val="28"/>
              </w:rPr>
            </w:pPr>
            <w:r>
              <w:rPr>
                <w:sz w:val="28"/>
                <w:szCs w:val="28"/>
              </w:rPr>
              <w:t>1-butanol</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27</w:t>
            </w:r>
          </w:p>
        </w:tc>
        <w:tc>
          <w:tcPr>
            <w:tcW w:w="6095" w:type="dxa"/>
          </w:tcPr>
          <w:p w:rsidR="0093094F" w:rsidRPr="00614B89" w:rsidRDefault="0093094F" w:rsidP="00B26206">
            <w:pPr>
              <w:spacing w:before="120" w:after="120"/>
              <w:jc w:val="center"/>
              <w:rPr>
                <w:sz w:val="28"/>
                <w:szCs w:val="28"/>
              </w:rPr>
            </w:pPr>
            <w:r>
              <w:rPr>
                <w:sz w:val="28"/>
                <w:szCs w:val="28"/>
              </w:rPr>
              <w:t>2-butanol</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28</w:t>
            </w:r>
          </w:p>
        </w:tc>
        <w:tc>
          <w:tcPr>
            <w:tcW w:w="6095" w:type="dxa"/>
          </w:tcPr>
          <w:p w:rsidR="0093094F" w:rsidRPr="00614B89" w:rsidRDefault="0093094F" w:rsidP="00B26206">
            <w:pPr>
              <w:spacing w:before="120" w:after="120"/>
              <w:jc w:val="center"/>
              <w:rPr>
                <w:sz w:val="28"/>
                <w:szCs w:val="28"/>
              </w:rPr>
            </w:pPr>
            <w:r>
              <w:rPr>
                <w:sz w:val="28"/>
                <w:szCs w:val="28"/>
              </w:rPr>
              <w:t>Acetonitrile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93094F">
            <w:pPr>
              <w:spacing w:before="120" w:after="120"/>
              <w:jc w:val="center"/>
              <w:rPr>
                <w:sz w:val="28"/>
                <w:szCs w:val="28"/>
              </w:rPr>
            </w:pPr>
            <w:r>
              <w:rPr>
                <w:sz w:val="28"/>
                <w:szCs w:val="28"/>
              </w:rPr>
              <w:t>29</w:t>
            </w:r>
          </w:p>
        </w:tc>
        <w:tc>
          <w:tcPr>
            <w:tcW w:w="6095" w:type="dxa"/>
          </w:tcPr>
          <w:p w:rsidR="0093094F" w:rsidRPr="00614B89" w:rsidRDefault="0093094F" w:rsidP="00B26206">
            <w:pPr>
              <w:spacing w:before="120" w:after="120"/>
              <w:jc w:val="center"/>
              <w:rPr>
                <w:sz w:val="28"/>
                <w:szCs w:val="28"/>
              </w:rPr>
            </w:pPr>
            <w:r>
              <w:rPr>
                <w:sz w:val="28"/>
                <w:szCs w:val="28"/>
              </w:rPr>
              <w:t>Nitromethane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30</w:t>
            </w:r>
          </w:p>
        </w:tc>
        <w:tc>
          <w:tcPr>
            <w:tcW w:w="6095" w:type="dxa"/>
          </w:tcPr>
          <w:p w:rsidR="0093094F" w:rsidRPr="00614B89" w:rsidRDefault="0093094F" w:rsidP="00B26206">
            <w:pPr>
              <w:spacing w:before="120" w:after="120"/>
              <w:jc w:val="center"/>
              <w:rPr>
                <w:sz w:val="28"/>
                <w:szCs w:val="28"/>
              </w:rPr>
            </w:pPr>
            <w:r>
              <w:rPr>
                <w:sz w:val="28"/>
                <w:szCs w:val="28"/>
              </w:rPr>
              <w:t>n-heptane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31</w:t>
            </w:r>
          </w:p>
        </w:tc>
        <w:tc>
          <w:tcPr>
            <w:tcW w:w="6095" w:type="dxa"/>
          </w:tcPr>
          <w:p w:rsidR="0093094F" w:rsidRPr="00614B89" w:rsidRDefault="0093094F" w:rsidP="00B26206">
            <w:pPr>
              <w:spacing w:before="120" w:after="120"/>
              <w:jc w:val="center"/>
              <w:rPr>
                <w:sz w:val="28"/>
                <w:szCs w:val="28"/>
              </w:rPr>
            </w:pPr>
            <w:r>
              <w:rPr>
                <w:sz w:val="28"/>
                <w:szCs w:val="28"/>
              </w:rPr>
              <w:t>n-hexane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32</w:t>
            </w:r>
          </w:p>
        </w:tc>
        <w:tc>
          <w:tcPr>
            <w:tcW w:w="6095" w:type="dxa"/>
          </w:tcPr>
          <w:p w:rsidR="0093094F" w:rsidRPr="00614B89" w:rsidRDefault="0093094F" w:rsidP="00B26206">
            <w:pPr>
              <w:spacing w:before="120" w:after="120"/>
              <w:jc w:val="center"/>
              <w:rPr>
                <w:sz w:val="28"/>
                <w:szCs w:val="28"/>
              </w:rPr>
            </w:pPr>
            <w:r>
              <w:rPr>
                <w:sz w:val="28"/>
                <w:szCs w:val="28"/>
              </w:rPr>
              <w:t>o-Xylene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33</w:t>
            </w:r>
          </w:p>
        </w:tc>
        <w:tc>
          <w:tcPr>
            <w:tcW w:w="6095" w:type="dxa"/>
          </w:tcPr>
          <w:p w:rsidR="0093094F" w:rsidRPr="00614B89" w:rsidRDefault="0093094F" w:rsidP="00B26206">
            <w:pPr>
              <w:spacing w:before="120" w:after="120"/>
              <w:jc w:val="center"/>
              <w:rPr>
                <w:sz w:val="28"/>
                <w:szCs w:val="28"/>
              </w:rPr>
            </w:pPr>
            <w:r>
              <w:rPr>
                <w:sz w:val="28"/>
                <w:szCs w:val="28"/>
              </w:rPr>
              <w:t>m-Xylene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34</w:t>
            </w:r>
          </w:p>
        </w:tc>
        <w:tc>
          <w:tcPr>
            <w:tcW w:w="6095" w:type="dxa"/>
          </w:tcPr>
          <w:p w:rsidR="0093094F" w:rsidRPr="00614B89" w:rsidRDefault="0093094F" w:rsidP="00B26206">
            <w:pPr>
              <w:spacing w:before="120" w:after="120"/>
              <w:jc w:val="center"/>
              <w:rPr>
                <w:sz w:val="28"/>
                <w:szCs w:val="28"/>
              </w:rPr>
            </w:pPr>
            <w:r>
              <w:rPr>
                <w:sz w:val="28"/>
                <w:szCs w:val="28"/>
              </w:rPr>
              <w:t>p-xylene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35</w:t>
            </w:r>
          </w:p>
        </w:tc>
        <w:tc>
          <w:tcPr>
            <w:tcW w:w="6095" w:type="dxa"/>
          </w:tcPr>
          <w:p w:rsidR="0093094F" w:rsidRPr="00614B89" w:rsidRDefault="0093094F" w:rsidP="00B26206">
            <w:pPr>
              <w:spacing w:before="120" w:after="120"/>
              <w:jc w:val="center"/>
              <w:rPr>
                <w:sz w:val="28"/>
                <w:szCs w:val="28"/>
              </w:rPr>
            </w:pPr>
            <w:r>
              <w:rPr>
                <w:sz w:val="28"/>
                <w:szCs w:val="28"/>
              </w:rPr>
              <w:t>Heptanol-1</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36</w:t>
            </w:r>
          </w:p>
        </w:tc>
        <w:tc>
          <w:tcPr>
            <w:tcW w:w="6095" w:type="dxa"/>
          </w:tcPr>
          <w:p w:rsidR="0093094F" w:rsidRPr="00614B89" w:rsidRDefault="0093094F" w:rsidP="00B26206">
            <w:pPr>
              <w:spacing w:before="120" w:after="120"/>
              <w:jc w:val="center"/>
              <w:rPr>
                <w:sz w:val="28"/>
                <w:szCs w:val="28"/>
              </w:rPr>
            </w:pPr>
            <w:r>
              <w:rPr>
                <w:sz w:val="28"/>
                <w:szCs w:val="28"/>
              </w:rPr>
              <w:t>Octanol-1</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37</w:t>
            </w:r>
          </w:p>
        </w:tc>
        <w:tc>
          <w:tcPr>
            <w:tcW w:w="6095" w:type="dxa"/>
          </w:tcPr>
          <w:p w:rsidR="0093094F" w:rsidRPr="00614B89" w:rsidRDefault="0093094F" w:rsidP="00B26206">
            <w:pPr>
              <w:spacing w:before="120" w:after="120"/>
              <w:jc w:val="center"/>
              <w:rPr>
                <w:sz w:val="28"/>
                <w:szCs w:val="28"/>
              </w:rPr>
            </w:pPr>
            <w:r>
              <w:rPr>
                <w:sz w:val="28"/>
                <w:szCs w:val="28"/>
              </w:rPr>
              <w:t>Decanol-1</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38</w:t>
            </w:r>
          </w:p>
        </w:tc>
        <w:tc>
          <w:tcPr>
            <w:tcW w:w="6095" w:type="dxa"/>
          </w:tcPr>
          <w:p w:rsidR="0093094F" w:rsidRPr="00614B89" w:rsidRDefault="0093094F" w:rsidP="00B26206">
            <w:pPr>
              <w:spacing w:before="120" w:after="120"/>
              <w:jc w:val="center"/>
              <w:rPr>
                <w:sz w:val="28"/>
                <w:szCs w:val="28"/>
              </w:rPr>
            </w:pPr>
            <w:r>
              <w:rPr>
                <w:sz w:val="28"/>
                <w:szCs w:val="28"/>
              </w:rPr>
              <w:t>Toluene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39</w:t>
            </w:r>
          </w:p>
        </w:tc>
        <w:tc>
          <w:tcPr>
            <w:tcW w:w="6095" w:type="dxa"/>
          </w:tcPr>
          <w:p w:rsidR="0093094F" w:rsidRPr="00614B89" w:rsidRDefault="0093094F" w:rsidP="00B26206">
            <w:pPr>
              <w:spacing w:before="120" w:after="120"/>
              <w:jc w:val="center"/>
              <w:rPr>
                <w:sz w:val="28"/>
                <w:szCs w:val="28"/>
              </w:rPr>
            </w:pPr>
            <w:r>
              <w:rPr>
                <w:sz w:val="28"/>
                <w:szCs w:val="28"/>
              </w:rPr>
              <w:t>Tri-n-</w:t>
            </w:r>
            <w:r w:rsidR="00C81E72">
              <w:rPr>
                <w:sz w:val="28"/>
                <w:szCs w:val="28"/>
              </w:rPr>
              <w:t>butyl phosphate</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40</w:t>
            </w:r>
          </w:p>
        </w:tc>
        <w:tc>
          <w:tcPr>
            <w:tcW w:w="6095" w:type="dxa"/>
          </w:tcPr>
          <w:p w:rsidR="0093094F" w:rsidRPr="00614B89" w:rsidRDefault="0093094F" w:rsidP="0093094F">
            <w:pPr>
              <w:spacing w:before="120" w:after="120"/>
              <w:jc w:val="center"/>
              <w:rPr>
                <w:sz w:val="28"/>
                <w:szCs w:val="28"/>
              </w:rPr>
            </w:pPr>
            <w:r>
              <w:rPr>
                <w:sz w:val="28"/>
                <w:szCs w:val="28"/>
              </w:rPr>
              <w:t>O-cresol</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41</w:t>
            </w:r>
          </w:p>
        </w:tc>
        <w:tc>
          <w:tcPr>
            <w:tcW w:w="6095" w:type="dxa"/>
          </w:tcPr>
          <w:p w:rsidR="0093094F" w:rsidRPr="00614B89" w:rsidRDefault="0093094F" w:rsidP="00B26206">
            <w:pPr>
              <w:spacing w:before="120" w:after="120"/>
              <w:jc w:val="center"/>
              <w:rPr>
                <w:sz w:val="28"/>
                <w:szCs w:val="28"/>
              </w:rPr>
            </w:pPr>
            <w:r>
              <w:rPr>
                <w:sz w:val="28"/>
                <w:szCs w:val="28"/>
              </w:rPr>
              <w:t>m-cresol</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42</w:t>
            </w:r>
          </w:p>
        </w:tc>
        <w:tc>
          <w:tcPr>
            <w:tcW w:w="6095" w:type="dxa"/>
          </w:tcPr>
          <w:p w:rsidR="0093094F" w:rsidRPr="00614B89" w:rsidRDefault="0093094F" w:rsidP="00B26206">
            <w:pPr>
              <w:spacing w:before="120" w:after="120"/>
              <w:jc w:val="center"/>
              <w:rPr>
                <w:sz w:val="28"/>
                <w:szCs w:val="28"/>
              </w:rPr>
            </w:pPr>
            <w:r>
              <w:rPr>
                <w:sz w:val="28"/>
                <w:szCs w:val="28"/>
              </w:rPr>
              <w:t>p-cresol</w:t>
            </w:r>
          </w:p>
        </w:tc>
        <w:tc>
          <w:tcPr>
            <w:tcW w:w="2188" w:type="dxa"/>
          </w:tcPr>
          <w:p w:rsidR="0093094F" w:rsidRPr="00614B89" w:rsidRDefault="00F36884" w:rsidP="00B26206">
            <w:pPr>
              <w:spacing w:before="120" w:after="120"/>
              <w:jc w:val="center"/>
              <w:rPr>
                <w:sz w:val="28"/>
                <w:szCs w:val="28"/>
              </w:rPr>
            </w:pPr>
            <w:r>
              <w:rPr>
                <w:sz w:val="28"/>
                <w:szCs w:val="28"/>
              </w:rPr>
              <w:t>1X500ml</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lastRenderedPageBreak/>
              <w:t>43</w:t>
            </w:r>
          </w:p>
        </w:tc>
        <w:tc>
          <w:tcPr>
            <w:tcW w:w="6095" w:type="dxa"/>
          </w:tcPr>
          <w:p w:rsidR="0093094F" w:rsidRPr="00614B89" w:rsidRDefault="0093094F" w:rsidP="00B26206">
            <w:pPr>
              <w:spacing w:before="120" w:after="120"/>
              <w:jc w:val="center"/>
              <w:rPr>
                <w:sz w:val="28"/>
                <w:szCs w:val="28"/>
              </w:rPr>
            </w:pPr>
            <w:r>
              <w:rPr>
                <w:sz w:val="28"/>
                <w:szCs w:val="28"/>
              </w:rPr>
              <w:t>Stopped Reagent bottles</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93094F" w:rsidP="00B26206">
            <w:pPr>
              <w:spacing w:before="120" w:after="120"/>
              <w:jc w:val="center"/>
              <w:rPr>
                <w:sz w:val="28"/>
                <w:szCs w:val="28"/>
              </w:rPr>
            </w:pPr>
            <w:r>
              <w:rPr>
                <w:sz w:val="28"/>
                <w:szCs w:val="28"/>
              </w:rPr>
              <w:t>44</w:t>
            </w:r>
          </w:p>
        </w:tc>
        <w:tc>
          <w:tcPr>
            <w:tcW w:w="6095" w:type="dxa"/>
          </w:tcPr>
          <w:p w:rsidR="0093094F" w:rsidRPr="00614B89" w:rsidRDefault="001D4F2E" w:rsidP="00B26206">
            <w:pPr>
              <w:spacing w:before="120" w:after="120"/>
              <w:jc w:val="center"/>
              <w:rPr>
                <w:sz w:val="28"/>
                <w:szCs w:val="28"/>
              </w:rPr>
            </w:pPr>
            <w:r>
              <w:rPr>
                <w:sz w:val="28"/>
                <w:szCs w:val="28"/>
              </w:rPr>
              <w:t>Condensor 18” with joints 24</w:t>
            </w:r>
          </w:p>
        </w:tc>
        <w:tc>
          <w:tcPr>
            <w:tcW w:w="2188" w:type="dxa"/>
          </w:tcPr>
          <w:p w:rsidR="0093094F" w:rsidRPr="00614B89" w:rsidRDefault="00F36884" w:rsidP="00B26206">
            <w:pPr>
              <w:spacing w:before="120" w:after="120"/>
              <w:jc w:val="center"/>
              <w:rPr>
                <w:sz w:val="28"/>
                <w:szCs w:val="28"/>
              </w:rPr>
            </w:pPr>
            <w:r>
              <w:rPr>
                <w:sz w:val="28"/>
                <w:szCs w:val="28"/>
              </w:rPr>
              <w:t>12no.s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45</w:t>
            </w:r>
          </w:p>
        </w:tc>
        <w:tc>
          <w:tcPr>
            <w:tcW w:w="6095" w:type="dxa"/>
          </w:tcPr>
          <w:p w:rsidR="0093094F" w:rsidRPr="00614B89" w:rsidRDefault="001D4F2E" w:rsidP="00B26206">
            <w:pPr>
              <w:spacing w:before="120" w:after="120"/>
              <w:jc w:val="center"/>
              <w:rPr>
                <w:sz w:val="28"/>
                <w:szCs w:val="28"/>
              </w:rPr>
            </w:pPr>
            <w:r>
              <w:rPr>
                <w:sz w:val="28"/>
                <w:szCs w:val="28"/>
              </w:rPr>
              <w:t>Standard joints 24”</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46</w:t>
            </w:r>
          </w:p>
        </w:tc>
        <w:tc>
          <w:tcPr>
            <w:tcW w:w="6095" w:type="dxa"/>
          </w:tcPr>
          <w:p w:rsidR="0093094F" w:rsidRPr="00614B89" w:rsidRDefault="001D4F2E" w:rsidP="00B26206">
            <w:pPr>
              <w:spacing w:before="120" w:after="120"/>
              <w:jc w:val="center"/>
              <w:rPr>
                <w:sz w:val="28"/>
                <w:szCs w:val="28"/>
              </w:rPr>
            </w:pPr>
            <w:r>
              <w:rPr>
                <w:sz w:val="28"/>
                <w:szCs w:val="28"/>
              </w:rPr>
              <w:t>Glass funnel</w:t>
            </w:r>
            <w:r w:rsidR="009E0F41">
              <w:rPr>
                <w:sz w:val="28"/>
                <w:szCs w:val="28"/>
              </w:rPr>
              <w:t>(75mm)</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47</w:t>
            </w:r>
          </w:p>
        </w:tc>
        <w:tc>
          <w:tcPr>
            <w:tcW w:w="6095" w:type="dxa"/>
          </w:tcPr>
          <w:p w:rsidR="0093094F" w:rsidRPr="00614B89" w:rsidRDefault="001D4F2E" w:rsidP="00B26206">
            <w:pPr>
              <w:spacing w:before="120" w:after="120"/>
              <w:jc w:val="center"/>
              <w:rPr>
                <w:sz w:val="28"/>
                <w:szCs w:val="28"/>
              </w:rPr>
            </w:pPr>
            <w:r>
              <w:rPr>
                <w:sz w:val="28"/>
                <w:szCs w:val="28"/>
              </w:rPr>
              <w:t>RB Flask</w:t>
            </w:r>
            <w:r w:rsidR="009E0F41">
              <w:rPr>
                <w:sz w:val="28"/>
                <w:szCs w:val="28"/>
              </w:rPr>
              <w:t>(500ml)</w:t>
            </w:r>
          </w:p>
        </w:tc>
        <w:tc>
          <w:tcPr>
            <w:tcW w:w="2188" w:type="dxa"/>
          </w:tcPr>
          <w:p w:rsidR="0093094F" w:rsidRPr="00614B89" w:rsidRDefault="009E0F41" w:rsidP="00B26206">
            <w:pPr>
              <w:spacing w:before="120" w:after="120"/>
              <w:jc w:val="center"/>
              <w:rPr>
                <w:sz w:val="28"/>
                <w:szCs w:val="28"/>
              </w:rPr>
            </w:pPr>
            <w:r>
              <w:rPr>
                <w:sz w:val="28"/>
                <w:szCs w:val="28"/>
              </w:rPr>
              <w:t>5no.s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48</w:t>
            </w:r>
          </w:p>
        </w:tc>
        <w:tc>
          <w:tcPr>
            <w:tcW w:w="6095" w:type="dxa"/>
          </w:tcPr>
          <w:p w:rsidR="0093094F" w:rsidRPr="00614B89" w:rsidRDefault="001D4F2E" w:rsidP="00B26206">
            <w:pPr>
              <w:spacing w:before="120" w:after="120"/>
              <w:jc w:val="center"/>
              <w:rPr>
                <w:sz w:val="28"/>
                <w:szCs w:val="28"/>
              </w:rPr>
            </w:pPr>
            <w:r>
              <w:rPr>
                <w:sz w:val="28"/>
                <w:szCs w:val="28"/>
              </w:rPr>
              <w:t>Beaker</w:t>
            </w:r>
            <w:r w:rsidR="009E0F41">
              <w:rPr>
                <w:sz w:val="28"/>
                <w:szCs w:val="28"/>
              </w:rPr>
              <w:t>(500ml)</w:t>
            </w:r>
          </w:p>
        </w:tc>
        <w:tc>
          <w:tcPr>
            <w:tcW w:w="2188" w:type="dxa"/>
          </w:tcPr>
          <w:p w:rsidR="0093094F" w:rsidRPr="00614B89" w:rsidRDefault="009E0F41" w:rsidP="00B26206">
            <w:pPr>
              <w:spacing w:before="120" w:after="120"/>
              <w:jc w:val="center"/>
              <w:rPr>
                <w:sz w:val="28"/>
                <w:szCs w:val="28"/>
              </w:rPr>
            </w:pPr>
            <w:r>
              <w:rPr>
                <w:sz w:val="28"/>
                <w:szCs w:val="28"/>
              </w:rPr>
              <w:t>10nos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49</w:t>
            </w:r>
          </w:p>
        </w:tc>
        <w:tc>
          <w:tcPr>
            <w:tcW w:w="6095" w:type="dxa"/>
          </w:tcPr>
          <w:p w:rsidR="0093094F" w:rsidRPr="00614B89" w:rsidRDefault="001D4F2E" w:rsidP="009E0F41">
            <w:pPr>
              <w:spacing w:before="240" w:after="120"/>
              <w:jc w:val="center"/>
              <w:rPr>
                <w:sz w:val="28"/>
                <w:szCs w:val="28"/>
              </w:rPr>
            </w:pPr>
            <w:r>
              <w:rPr>
                <w:sz w:val="28"/>
                <w:szCs w:val="28"/>
              </w:rPr>
              <w:t>Beaker</w:t>
            </w:r>
            <w:r w:rsidR="009E0F41">
              <w:rPr>
                <w:sz w:val="28"/>
                <w:szCs w:val="28"/>
              </w:rPr>
              <w:t xml:space="preserve"> (250ml</w:t>
            </w:r>
            <w:r w:rsidR="00D50263">
              <w:rPr>
                <w:sz w:val="28"/>
                <w:szCs w:val="28"/>
              </w:rPr>
              <w:t>)</w:t>
            </w:r>
          </w:p>
        </w:tc>
        <w:tc>
          <w:tcPr>
            <w:tcW w:w="2188" w:type="dxa"/>
          </w:tcPr>
          <w:p w:rsidR="0093094F" w:rsidRPr="00614B89" w:rsidRDefault="009E0F41" w:rsidP="00D50263">
            <w:pPr>
              <w:spacing w:before="120" w:after="120"/>
              <w:jc w:val="center"/>
              <w:rPr>
                <w:sz w:val="28"/>
                <w:szCs w:val="28"/>
              </w:rPr>
            </w:pPr>
            <w:r>
              <w:rPr>
                <w:sz w:val="28"/>
                <w:szCs w:val="28"/>
              </w:rPr>
              <w:t>20n</w:t>
            </w:r>
            <w:r w:rsidR="00D50263">
              <w:rPr>
                <w:sz w:val="28"/>
                <w:szCs w:val="28"/>
              </w:rPr>
              <w:t>o</w:t>
            </w:r>
            <w:r>
              <w:rPr>
                <w:sz w:val="28"/>
                <w:szCs w:val="28"/>
              </w:rPr>
              <w:t>.s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50</w:t>
            </w:r>
          </w:p>
        </w:tc>
        <w:tc>
          <w:tcPr>
            <w:tcW w:w="6095" w:type="dxa"/>
          </w:tcPr>
          <w:p w:rsidR="0093094F" w:rsidRPr="00614B89" w:rsidRDefault="001D4F2E" w:rsidP="00B26206">
            <w:pPr>
              <w:spacing w:before="120" w:after="120"/>
              <w:jc w:val="center"/>
              <w:rPr>
                <w:sz w:val="28"/>
                <w:szCs w:val="28"/>
              </w:rPr>
            </w:pPr>
            <w:r>
              <w:rPr>
                <w:sz w:val="28"/>
                <w:szCs w:val="28"/>
              </w:rPr>
              <w:t>Beaker</w:t>
            </w:r>
            <w:r w:rsidR="009E0F41">
              <w:rPr>
                <w:sz w:val="28"/>
                <w:szCs w:val="28"/>
              </w:rPr>
              <w:t>(100ml)</w:t>
            </w:r>
          </w:p>
        </w:tc>
        <w:tc>
          <w:tcPr>
            <w:tcW w:w="2188" w:type="dxa"/>
          </w:tcPr>
          <w:p w:rsidR="0093094F" w:rsidRPr="00614B89" w:rsidRDefault="009E0F41" w:rsidP="00B26206">
            <w:pPr>
              <w:spacing w:before="120" w:after="120"/>
              <w:jc w:val="center"/>
              <w:rPr>
                <w:sz w:val="28"/>
                <w:szCs w:val="28"/>
              </w:rPr>
            </w:pPr>
            <w:r>
              <w:rPr>
                <w:sz w:val="28"/>
                <w:szCs w:val="28"/>
              </w:rPr>
              <w:t>20no.s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51</w:t>
            </w:r>
          </w:p>
        </w:tc>
        <w:tc>
          <w:tcPr>
            <w:tcW w:w="6095" w:type="dxa"/>
          </w:tcPr>
          <w:p w:rsidR="0093094F" w:rsidRPr="00614B89" w:rsidRDefault="001D4F2E" w:rsidP="00B26206">
            <w:pPr>
              <w:spacing w:before="120" w:after="120"/>
              <w:jc w:val="center"/>
              <w:rPr>
                <w:sz w:val="28"/>
                <w:szCs w:val="28"/>
              </w:rPr>
            </w:pPr>
            <w:r>
              <w:rPr>
                <w:sz w:val="28"/>
                <w:szCs w:val="28"/>
              </w:rPr>
              <w:t>Measuring Flask</w:t>
            </w:r>
            <w:r w:rsidR="009E0F41">
              <w:rPr>
                <w:sz w:val="28"/>
                <w:szCs w:val="28"/>
              </w:rPr>
              <w:t>(100ml)</w:t>
            </w:r>
          </w:p>
        </w:tc>
        <w:tc>
          <w:tcPr>
            <w:tcW w:w="2188" w:type="dxa"/>
          </w:tcPr>
          <w:p w:rsidR="0093094F" w:rsidRPr="00614B89" w:rsidRDefault="009E0F41" w:rsidP="00B26206">
            <w:pPr>
              <w:spacing w:before="120" w:after="120"/>
              <w:jc w:val="center"/>
              <w:rPr>
                <w:sz w:val="28"/>
                <w:szCs w:val="28"/>
              </w:rPr>
            </w:pPr>
            <w:r>
              <w:rPr>
                <w:sz w:val="28"/>
                <w:szCs w:val="28"/>
              </w:rPr>
              <w:t>20no.s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52</w:t>
            </w:r>
          </w:p>
        </w:tc>
        <w:tc>
          <w:tcPr>
            <w:tcW w:w="6095" w:type="dxa"/>
          </w:tcPr>
          <w:p w:rsidR="0093094F" w:rsidRPr="00614B89" w:rsidRDefault="001D4F2E" w:rsidP="00B26206">
            <w:pPr>
              <w:spacing w:before="120" w:after="120"/>
              <w:jc w:val="center"/>
              <w:rPr>
                <w:sz w:val="28"/>
                <w:szCs w:val="28"/>
              </w:rPr>
            </w:pPr>
            <w:r>
              <w:rPr>
                <w:sz w:val="28"/>
                <w:szCs w:val="28"/>
              </w:rPr>
              <w:t>Measuring Flask</w:t>
            </w:r>
            <w:r w:rsidR="009E0F41">
              <w:rPr>
                <w:sz w:val="28"/>
                <w:szCs w:val="28"/>
              </w:rPr>
              <w:t>(500ml)</w:t>
            </w:r>
          </w:p>
        </w:tc>
        <w:tc>
          <w:tcPr>
            <w:tcW w:w="2188" w:type="dxa"/>
          </w:tcPr>
          <w:p w:rsidR="0093094F" w:rsidRPr="00614B89" w:rsidRDefault="009E0F41" w:rsidP="00B26206">
            <w:pPr>
              <w:spacing w:before="120" w:after="120"/>
              <w:jc w:val="center"/>
              <w:rPr>
                <w:sz w:val="28"/>
                <w:szCs w:val="28"/>
              </w:rPr>
            </w:pPr>
            <w:r>
              <w:rPr>
                <w:sz w:val="28"/>
                <w:szCs w:val="28"/>
              </w:rPr>
              <w:t>20no.s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53</w:t>
            </w:r>
          </w:p>
        </w:tc>
        <w:tc>
          <w:tcPr>
            <w:tcW w:w="6095" w:type="dxa"/>
          </w:tcPr>
          <w:p w:rsidR="0093094F" w:rsidRPr="00614B89" w:rsidRDefault="001D4F2E" w:rsidP="00B26206">
            <w:pPr>
              <w:spacing w:before="120" w:after="120"/>
              <w:jc w:val="center"/>
              <w:rPr>
                <w:sz w:val="28"/>
                <w:szCs w:val="28"/>
              </w:rPr>
            </w:pPr>
            <w:r>
              <w:rPr>
                <w:sz w:val="28"/>
                <w:szCs w:val="28"/>
              </w:rPr>
              <w:t>Chemistry lab Gas Burner</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54</w:t>
            </w:r>
          </w:p>
        </w:tc>
        <w:tc>
          <w:tcPr>
            <w:tcW w:w="6095" w:type="dxa"/>
          </w:tcPr>
          <w:p w:rsidR="0093094F" w:rsidRPr="00614B89" w:rsidRDefault="001D4F2E" w:rsidP="00B26206">
            <w:pPr>
              <w:spacing w:before="120" w:after="120"/>
              <w:jc w:val="center"/>
              <w:rPr>
                <w:sz w:val="28"/>
                <w:szCs w:val="28"/>
              </w:rPr>
            </w:pPr>
            <w:r>
              <w:rPr>
                <w:sz w:val="28"/>
                <w:szCs w:val="28"/>
              </w:rPr>
              <w:t>Test tube holder</w:t>
            </w:r>
          </w:p>
        </w:tc>
        <w:tc>
          <w:tcPr>
            <w:tcW w:w="2188" w:type="dxa"/>
          </w:tcPr>
          <w:p w:rsidR="0093094F" w:rsidRPr="00614B89" w:rsidRDefault="009E0F41" w:rsidP="00B26206">
            <w:pPr>
              <w:spacing w:before="120" w:after="120"/>
              <w:jc w:val="center"/>
              <w:rPr>
                <w:sz w:val="28"/>
                <w:szCs w:val="28"/>
              </w:rPr>
            </w:pPr>
            <w:r>
              <w:rPr>
                <w:sz w:val="28"/>
                <w:szCs w:val="28"/>
              </w:rPr>
              <w:t>05</w:t>
            </w:r>
            <w:r w:rsidR="00F36884">
              <w:rPr>
                <w:sz w:val="28"/>
                <w:szCs w:val="28"/>
              </w:rPr>
              <w:t>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55</w:t>
            </w:r>
          </w:p>
        </w:tc>
        <w:tc>
          <w:tcPr>
            <w:tcW w:w="6095" w:type="dxa"/>
          </w:tcPr>
          <w:p w:rsidR="0093094F" w:rsidRPr="00614B89" w:rsidRDefault="001D4F2E" w:rsidP="00B26206">
            <w:pPr>
              <w:spacing w:before="120" w:after="120"/>
              <w:jc w:val="center"/>
              <w:rPr>
                <w:sz w:val="28"/>
                <w:szCs w:val="28"/>
              </w:rPr>
            </w:pPr>
            <w:r>
              <w:rPr>
                <w:sz w:val="28"/>
                <w:szCs w:val="28"/>
              </w:rPr>
              <w:t>Tripod Stand</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56</w:t>
            </w:r>
          </w:p>
        </w:tc>
        <w:tc>
          <w:tcPr>
            <w:tcW w:w="6095" w:type="dxa"/>
          </w:tcPr>
          <w:p w:rsidR="0093094F" w:rsidRPr="00614B89" w:rsidRDefault="001D4F2E" w:rsidP="00B26206">
            <w:pPr>
              <w:spacing w:before="120" w:after="120"/>
              <w:jc w:val="center"/>
              <w:rPr>
                <w:sz w:val="28"/>
                <w:szCs w:val="28"/>
              </w:rPr>
            </w:pPr>
            <w:r>
              <w:rPr>
                <w:sz w:val="28"/>
                <w:szCs w:val="28"/>
              </w:rPr>
              <w:t>Tongue</w:t>
            </w:r>
          </w:p>
        </w:tc>
        <w:tc>
          <w:tcPr>
            <w:tcW w:w="2188" w:type="dxa"/>
          </w:tcPr>
          <w:p w:rsidR="0093094F" w:rsidRPr="00614B89" w:rsidRDefault="00F36884" w:rsidP="00B26206">
            <w:pPr>
              <w:spacing w:before="120" w:after="120"/>
              <w:jc w:val="center"/>
              <w:rPr>
                <w:sz w:val="28"/>
                <w:szCs w:val="28"/>
              </w:rPr>
            </w:pPr>
            <w:r>
              <w:rPr>
                <w:sz w:val="28"/>
                <w:szCs w:val="28"/>
              </w:rPr>
              <w:t>30no.s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57</w:t>
            </w:r>
          </w:p>
        </w:tc>
        <w:tc>
          <w:tcPr>
            <w:tcW w:w="6095" w:type="dxa"/>
          </w:tcPr>
          <w:p w:rsidR="0093094F" w:rsidRPr="00614B89" w:rsidRDefault="009E0F41" w:rsidP="00B26206">
            <w:pPr>
              <w:spacing w:before="120" w:after="120"/>
              <w:jc w:val="center"/>
              <w:rPr>
                <w:sz w:val="28"/>
                <w:szCs w:val="28"/>
              </w:rPr>
            </w:pPr>
            <w:r>
              <w:rPr>
                <w:sz w:val="28"/>
                <w:szCs w:val="28"/>
              </w:rPr>
              <w:t xml:space="preserve">Motor </w:t>
            </w:r>
            <w:proofErr w:type="spellStart"/>
            <w:r>
              <w:rPr>
                <w:sz w:val="28"/>
                <w:szCs w:val="28"/>
              </w:rPr>
              <w:t>Pastle</w:t>
            </w:r>
            <w:proofErr w:type="spellEnd"/>
          </w:p>
        </w:tc>
        <w:tc>
          <w:tcPr>
            <w:tcW w:w="2188" w:type="dxa"/>
          </w:tcPr>
          <w:p w:rsidR="0093094F" w:rsidRPr="00614B89" w:rsidRDefault="009E0F41" w:rsidP="00B26206">
            <w:pPr>
              <w:spacing w:before="120" w:after="120"/>
              <w:jc w:val="center"/>
              <w:rPr>
                <w:sz w:val="28"/>
                <w:szCs w:val="28"/>
              </w:rPr>
            </w:pPr>
            <w:r>
              <w:rPr>
                <w:sz w:val="28"/>
                <w:szCs w:val="28"/>
              </w:rPr>
              <w:t>10</w:t>
            </w:r>
            <w:r w:rsidR="00F36884">
              <w:rPr>
                <w:sz w:val="28"/>
                <w:szCs w:val="28"/>
              </w:rPr>
              <w:t>no.s</w:t>
            </w:r>
          </w:p>
        </w:tc>
      </w:tr>
      <w:tr w:rsidR="0093094F" w:rsidRPr="00614B89" w:rsidTr="00C81E72">
        <w:tc>
          <w:tcPr>
            <w:tcW w:w="959" w:type="dxa"/>
          </w:tcPr>
          <w:p w:rsidR="0093094F" w:rsidRPr="00614B89" w:rsidRDefault="001D4F2E" w:rsidP="00B26206">
            <w:pPr>
              <w:spacing w:before="120" w:after="120"/>
              <w:jc w:val="center"/>
              <w:rPr>
                <w:sz w:val="28"/>
                <w:szCs w:val="28"/>
              </w:rPr>
            </w:pPr>
            <w:r>
              <w:rPr>
                <w:sz w:val="28"/>
                <w:szCs w:val="28"/>
              </w:rPr>
              <w:t>58</w:t>
            </w:r>
          </w:p>
        </w:tc>
        <w:tc>
          <w:tcPr>
            <w:tcW w:w="6095" w:type="dxa"/>
          </w:tcPr>
          <w:p w:rsidR="0093094F" w:rsidRPr="00614B89" w:rsidRDefault="001D4F2E" w:rsidP="00B26206">
            <w:pPr>
              <w:spacing w:before="120" w:after="120"/>
              <w:jc w:val="center"/>
              <w:rPr>
                <w:sz w:val="28"/>
                <w:szCs w:val="28"/>
              </w:rPr>
            </w:pPr>
            <w:r>
              <w:rPr>
                <w:sz w:val="28"/>
                <w:szCs w:val="28"/>
              </w:rPr>
              <w:t>Wire gauge</w:t>
            </w:r>
          </w:p>
        </w:tc>
        <w:tc>
          <w:tcPr>
            <w:tcW w:w="2188" w:type="dxa"/>
          </w:tcPr>
          <w:p w:rsidR="0093094F" w:rsidRPr="00614B89" w:rsidRDefault="00F36884" w:rsidP="00B26206">
            <w:pPr>
              <w:spacing w:before="120" w:after="120"/>
              <w:jc w:val="center"/>
              <w:rPr>
                <w:sz w:val="28"/>
                <w:szCs w:val="28"/>
              </w:rPr>
            </w:pPr>
            <w:r>
              <w:rPr>
                <w:sz w:val="28"/>
                <w:szCs w:val="28"/>
              </w:rPr>
              <w:t>3 dozen</w:t>
            </w:r>
          </w:p>
        </w:tc>
      </w:tr>
      <w:tr w:rsidR="001D4F2E" w:rsidRPr="00614B89" w:rsidTr="00C81E72">
        <w:tc>
          <w:tcPr>
            <w:tcW w:w="959" w:type="dxa"/>
          </w:tcPr>
          <w:p w:rsidR="001D4F2E" w:rsidRPr="00614B89" w:rsidRDefault="001D4F2E" w:rsidP="00B26206">
            <w:pPr>
              <w:spacing w:before="120" w:after="120"/>
              <w:jc w:val="center"/>
              <w:rPr>
                <w:sz w:val="28"/>
                <w:szCs w:val="28"/>
              </w:rPr>
            </w:pPr>
            <w:r>
              <w:rPr>
                <w:sz w:val="28"/>
                <w:szCs w:val="28"/>
              </w:rPr>
              <w:t>59</w:t>
            </w:r>
          </w:p>
        </w:tc>
        <w:tc>
          <w:tcPr>
            <w:tcW w:w="6095" w:type="dxa"/>
          </w:tcPr>
          <w:p w:rsidR="001D4F2E" w:rsidRPr="00614B89" w:rsidRDefault="001D4F2E" w:rsidP="00B26206">
            <w:pPr>
              <w:spacing w:before="120" w:after="120"/>
              <w:jc w:val="center"/>
              <w:rPr>
                <w:sz w:val="28"/>
                <w:szCs w:val="28"/>
              </w:rPr>
            </w:pPr>
            <w:r>
              <w:rPr>
                <w:sz w:val="28"/>
                <w:szCs w:val="28"/>
              </w:rPr>
              <w:t>Burette</w:t>
            </w:r>
            <w:r w:rsidR="00D50263">
              <w:rPr>
                <w:sz w:val="28"/>
                <w:szCs w:val="28"/>
              </w:rPr>
              <w:t>(50ml)</w:t>
            </w:r>
          </w:p>
        </w:tc>
        <w:tc>
          <w:tcPr>
            <w:tcW w:w="2188" w:type="dxa"/>
          </w:tcPr>
          <w:p w:rsidR="001D4F2E" w:rsidRPr="00614B89" w:rsidRDefault="00D50263" w:rsidP="00B26206">
            <w:pPr>
              <w:spacing w:before="120" w:after="120"/>
              <w:jc w:val="center"/>
              <w:rPr>
                <w:sz w:val="28"/>
                <w:szCs w:val="28"/>
              </w:rPr>
            </w:pPr>
            <w:r>
              <w:rPr>
                <w:sz w:val="28"/>
                <w:szCs w:val="28"/>
              </w:rPr>
              <w:t>20no.s</w:t>
            </w:r>
          </w:p>
        </w:tc>
      </w:tr>
      <w:tr w:rsidR="001D4F2E" w:rsidRPr="00614B89" w:rsidTr="00C81E72">
        <w:tc>
          <w:tcPr>
            <w:tcW w:w="959" w:type="dxa"/>
          </w:tcPr>
          <w:p w:rsidR="001D4F2E" w:rsidRPr="00614B89" w:rsidRDefault="001D4F2E" w:rsidP="00B26206">
            <w:pPr>
              <w:spacing w:before="120" w:after="120"/>
              <w:jc w:val="center"/>
              <w:rPr>
                <w:sz w:val="28"/>
                <w:szCs w:val="28"/>
              </w:rPr>
            </w:pPr>
            <w:r>
              <w:rPr>
                <w:sz w:val="28"/>
                <w:szCs w:val="28"/>
              </w:rPr>
              <w:t>60</w:t>
            </w:r>
          </w:p>
        </w:tc>
        <w:tc>
          <w:tcPr>
            <w:tcW w:w="6095" w:type="dxa"/>
          </w:tcPr>
          <w:p w:rsidR="001D4F2E" w:rsidRPr="00614B89" w:rsidRDefault="001D4F2E" w:rsidP="00B26206">
            <w:pPr>
              <w:spacing w:before="120" w:after="120"/>
              <w:jc w:val="center"/>
              <w:rPr>
                <w:sz w:val="28"/>
                <w:szCs w:val="28"/>
              </w:rPr>
            </w:pPr>
            <w:r>
              <w:rPr>
                <w:sz w:val="28"/>
                <w:szCs w:val="28"/>
              </w:rPr>
              <w:t>Burette</w:t>
            </w:r>
            <w:r w:rsidR="00D50263">
              <w:rPr>
                <w:sz w:val="28"/>
                <w:szCs w:val="28"/>
              </w:rPr>
              <w:t>(10ml)</w:t>
            </w:r>
          </w:p>
        </w:tc>
        <w:tc>
          <w:tcPr>
            <w:tcW w:w="2188" w:type="dxa"/>
          </w:tcPr>
          <w:p w:rsidR="001D4F2E" w:rsidRPr="00614B89" w:rsidRDefault="00D50263" w:rsidP="00B26206">
            <w:pPr>
              <w:spacing w:before="120" w:after="120"/>
              <w:jc w:val="center"/>
              <w:rPr>
                <w:sz w:val="28"/>
                <w:szCs w:val="28"/>
              </w:rPr>
            </w:pPr>
            <w:r>
              <w:rPr>
                <w:sz w:val="28"/>
                <w:szCs w:val="28"/>
              </w:rPr>
              <w:t>10no.s</w:t>
            </w:r>
          </w:p>
        </w:tc>
      </w:tr>
      <w:tr w:rsidR="001D4F2E" w:rsidRPr="00614B89" w:rsidTr="00C81E72">
        <w:tc>
          <w:tcPr>
            <w:tcW w:w="959" w:type="dxa"/>
          </w:tcPr>
          <w:p w:rsidR="001D4F2E" w:rsidRPr="00614B89" w:rsidRDefault="001D4F2E" w:rsidP="00B26206">
            <w:pPr>
              <w:spacing w:before="120" w:after="120"/>
              <w:jc w:val="center"/>
              <w:rPr>
                <w:sz w:val="28"/>
                <w:szCs w:val="28"/>
              </w:rPr>
            </w:pPr>
            <w:r>
              <w:rPr>
                <w:sz w:val="28"/>
                <w:szCs w:val="28"/>
              </w:rPr>
              <w:t>61</w:t>
            </w:r>
          </w:p>
        </w:tc>
        <w:tc>
          <w:tcPr>
            <w:tcW w:w="6095" w:type="dxa"/>
          </w:tcPr>
          <w:p w:rsidR="001D4F2E" w:rsidRPr="00614B89" w:rsidRDefault="001D4F2E" w:rsidP="00B26206">
            <w:pPr>
              <w:spacing w:before="120" w:after="120"/>
              <w:jc w:val="center"/>
              <w:rPr>
                <w:sz w:val="28"/>
                <w:szCs w:val="28"/>
              </w:rPr>
            </w:pPr>
            <w:r>
              <w:rPr>
                <w:sz w:val="28"/>
                <w:szCs w:val="28"/>
              </w:rPr>
              <w:t>Burette</w:t>
            </w:r>
            <w:r w:rsidR="00F36884">
              <w:rPr>
                <w:sz w:val="28"/>
                <w:szCs w:val="28"/>
              </w:rPr>
              <w:t>(2 arm type)</w:t>
            </w:r>
            <w:r w:rsidR="00D50263">
              <w:rPr>
                <w:sz w:val="28"/>
                <w:szCs w:val="28"/>
              </w:rPr>
              <w:t>( 5ml)</w:t>
            </w:r>
          </w:p>
        </w:tc>
        <w:tc>
          <w:tcPr>
            <w:tcW w:w="2188" w:type="dxa"/>
          </w:tcPr>
          <w:p w:rsidR="001D4F2E" w:rsidRPr="00614B89" w:rsidRDefault="00D50263" w:rsidP="00B26206">
            <w:pPr>
              <w:spacing w:before="120" w:after="120"/>
              <w:jc w:val="center"/>
              <w:rPr>
                <w:sz w:val="28"/>
                <w:szCs w:val="28"/>
              </w:rPr>
            </w:pPr>
            <w:r>
              <w:rPr>
                <w:sz w:val="28"/>
                <w:szCs w:val="28"/>
              </w:rPr>
              <w:t>10no.s</w:t>
            </w:r>
          </w:p>
        </w:tc>
      </w:tr>
      <w:tr w:rsidR="001D4F2E" w:rsidRPr="00614B89" w:rsidTr="00C81E72">
        <w:tc>
          <w:tcPr>
            <w:tcW w:w="959" w:type="dxa"/>
          </w:tcPr>
          <w:p w:rsidR="001D4F2E" w:rsidRPr="00614B89" w:rsidRDefault="00F36884" w:rsidP="00B26206">
            <w:pPr>
              <w:spacing w:before="120" w:after="120"/>
              <w:jc w:val="center"/>
              <w:rPr>
                <w:sz w:val="28"/>
                <w:szCs w:val="28"/>
              </w:rPr>
            </w:pPr>
            <w:r>
              <w:rPr>
                <w:sz w:val="28"/>
                <w:szCs w:val="28"/>
              </w:rPr>
              <w:t>62</w:t>
            </w:r>
          </w:p>
        </w:tc>
        <w:tc>
          <w:tcPr>
            <w:tcW w:w="6095" w:type="dxa"/>
          </w:tcPr>
          <w:p w:rsidR="001D4F2E" w:rsidRPr="00614B89" w:rsidRDefault="00F36884" w:rsidP="00B26206">
            <w:pPr>
              <w:spacing w:before="120" w:after="120"/>
              <w:jc w:val="center"/>
              <w:rPr>
                <w:sz w:val="28"/>
                <w:szCs w:val="28"/>
              </w:rPr>
            </w:pPr>
            <w:r>
              <w:rPr>
                <w:sz w:val="28"/>
                <w:szCs w:val="28"/>
              </w:rPr>
              <w:t>Pipette</w:t>
            </w:r>
            <w:r w:rsidR="00942D88">
              <w:rPr>
                <w:sz w:val="28"/>
                <w:szCs w:val="28"/>
              </w:rPr>
              <w:t>(25ml)</w:t>
            </w:r>
          </w:p>
        </w:tc>
        <w:tc>
          <w:tcPr>
            <w:tcW w:w="2188" w:type="dxa"/>
          </w:tcPr>
          <w:p w:rsidR="001D4F2E" w:rsidRPr="00614B89" w:rsidRDefault="00942D88" w:rsidP="00B26206">
            <w:pPr>
              <w:spacing w:before="120" w:after="120"/>
              <w:jc w:val="center"/>
              <w:rPr>
                <w:sz w:val="28"/>
                <w:szCs w:val="28"/>
              </w:rPr>
            </w:pPr>
            <w:r>
              <w:rPr>
                <w:sz w:val="28"/>
                <w:szCs w:val="28"/>
              </w:rPr>
              <w:t>10no.s</w:t>
            </w:r>
          </w:p>
        </w:tc>
      </w:tr>
      <w:tr w:rsidR="001D4F2E" w:rsidRPr="00614B89" w:rsidTr="00C81E72">
        <w:tc>
          <w:tcPr>
            <w:tcW w:w="959" w:type="dxa"/>
          </w:tcPr>
          <w:p w:rsidR="001D4F2E" w:rsidRPr="00614B89" w:rsidRDefault="00F36884" w:rsidP="00B26206">
            <w:pPr>
              <w:spacing w:before="120" w:after="120"/>
              <w:jc w:val="center"/>
              <w:rPr>
                <w:sz w:val="28"/>
                <w:szCs w:val="28"/>
              </w:rPr>
            </w:pPr>
            <w:r>
              <w:rPr>
                <w:sz w:val="28"/>
                <w:szCs w:val="28"/>
              </w:rPr>
              <w:t>63</w:t>
            </w:r>
          </w:p>
        </w:tc>
        <w:tc>
          <w:tcPr>
            <w:tcW w:w="6095" w:type="dxa"/>
          </w:tcPr>
          <w:p w:rsidR="001D4F2E" w:rsidRPr="00614B89" w:rsidRDefault="00F36884" w:rsidP="00B26206">
            <w:pPr>
              <w:spacing w:before="120" w:after="120"/>
              <w:jc w:val="center"/>
              <w:rPr>
                <w:sz w:val="28"/>
                <w:szCs w:val="28"/>
              </w:rPr>
            </w:pPr>
            <w:r>
              <w:rPr>
                <w:sz w:val="28"/>
                <w:szCs w:val="28"/>
              </w:rPr>
              <w:t>Pipette</w:t>
            </w:r>
            <w:r w:rsidR="00942D88">
              <w:rPr>
                <w:sz w:val="28"/>
                <w:szCs w:val="28"/>
              </w:rPr>
              <w:t>(10ml)</w:t>
            </w:r>
          </w:p>
        </w:tc>
        <w:tc>
          <w:tcPr>
            <w:tcW w:w="2188" w:type="dxa"/>
          </w:tcPr>
          <w:p w:rsidR="001D4F2E" w:rsidRPr="00614B89" w:rsidRDefault="00942D88" w:rsidP="00B26206">
            <w:pPr>
              <w:spacing w:before="120" w:after="120"/>
              <w:jc w:val="center"/>
              <w:rPr>
                <w:sz w:val="28"/>
                <w:szCs w:val="28"/>
              </w:rPr>
            </w:pPr>
            <w:r>
              <w:rPr>
                <w:sz w:val="28"/>
                <w:szCs w:val="28"/>
              </w:rPr>
              <w:t>10no.s</w:t>
            </w:r>
          </w:p>
        </w:tc>
      </w:tr>
      <w:tr w:rsidR="001D4F2E" w:rsidRPr="00614B89" w:rsidTr="00C81E72">
        <w:tc>
          <w:tcPr>
            <w:tcW w:w="959" w:type="dxa"/>
          </w:tcPr>
          <w:p w:rsidR="001D4F2E" w:rsidRPr="00614B89" w:rsidRDefault="00F36884" w:rsidP="00B26206">
            <w:pPr>
              <w:spacing w:before="120" w:after="120"/>
              <w:jc w:val="center"/>
              <w:rPr>
                <w:sz w:val="28"/>
                <w:szCs w:val="28"/>
              </w:rPr>
            </w:pPr>
            <w:r>
              <w:rPr>
                <w:sz w:val="28"/>
                <w:szCs w:val="28"/>
              </w:rPr>
              <w:t>64</w:t>
            </w:r>
          </w:p>
        </w:tc>
        <w:tc>
          <w:tcPr>
            <w:tcW w:w="6095" w:type="dxa"/>
          </w:tcPr>
          <w:p w:rsidR="001D4F2E" w:rsidRPr="00614B89" w:rsidRDefault="00F36884" w:rsidP="00B26206">
            <w:pPr>
              <w:spacing w:before="120" w:after="120"/>
              <w:jc w:val="center"/>
              <w:rPr>
                <w:sz w:val="28"/>
                <w:szCs w:val="28"/>
              </w:rPr>
            </w:pPr>
            <w:r>
              <w:rPr>
                <w:sz w:val="28"/>
                <w:szCs w:val="28"/>
              </w:rPr>
              <w:t>Pipette</w:t>
            </w:r>
            <w:r w:rsidR="00942D88">
              <w:rPr>
                <w:sz w:val="28"/>
                <w:szCs w:val="28"/>
              </w:rPr>
              <w:t>(5ml)</w:t>
            </w:r>
          </w:p>
        </w:tc>
        <w:tc>
          <w:tcPr>
            <w:tcW w:w="2188" w:type="dxa"/>
          </w:tcPr>
          <w:p w:rsidR="001D4F2E" w:rsidRPr="00614B89" w:rsidRDefault="00942D88" w:rsidP="00B26206">
            <w:pPr>
              <w:spacing w:before="120" w:after="120"/>
              <w:jc w:val="center"/>
              <w:rPr>
                <w:sz w:val="28"/>
                <w:szCs w:val="28"/>
              </w:rPr>
            </w:pPr>
            <w:r>
              <w:rPr>
                <w:sz w:val="28"/>
                <w:szCs w:val="28"/>
              </w:rPr>
              <w:t>10no.s</w:t>
            </w:r>
          </w:p>
        </w:tc>
      </w:tr>
    </w:tbl>
    <w:p w:rsidR="00B26206" w:rsidRPr="00614B89" w:rsidRDefault="00B26206" w:rsidP="00B26206">
      <w:pPr>
        <w:spacing w:before="120" w:after="120" w:line="240" w:lineRule="auto"/>
        <w:jc w:val="center"/>
        <w:rPr>
          <w:sz w:val="28"/>
          <w:szCs w:val="28"/>
        </w:rPr>
      </w:pPr>
    </w:p>
    <w:sectPr w:rsidR="00B26206" w:rsidRPr="00614B89" w:rsidSect="001415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206"/>
    <w:rsid w:val="00033243"/>
    <w:rsid w:val="001415AB"/>
    <w:rsid w:val="001D0649"/>
    <w:rsid w:val="001D4F2E"/>
    <w:rsid w:val="00216725"/>
    <w:rsid w:val="00247B6D"/>
    <w:rsid w:val="00275437"/>
    <w:rsid w:val="004A08BA"/>
    <w:rsid w:val="004A2CA8"/>
    <w:rsid w:val="004F78AE"/>
    <w:rsid w:val="005C30EF"/>
    <w:rsid w:val="00614B89"/>
    <w:rsid w:val="00641BC4"/>
    <w:rsid w:val="00674A64"/>
    <w:rsid w:val="00696794"/>
    <w:rsid w:val="006E0166"/>
    <w:rsid w:val="007024B0"/>
    <w:rsid w:val="00787B6D"/>
    <w:rsid w:val="0089347B"/>
    <w:rsid w:val="0093094F"/>
    <w:rsid w:val="00942D88"/>
    <w:rsid w:val="009E0F41"/>
    <w:rsid w:val="00A3050A"/>
    <w:rsid w:val="00B26206"/>
    <w:rsid w:val="00B816AC"/>
    <w:rsid w:val="00C644EF"/>
    <w:rsid w:val="00C81E72"/>
    <w:rsid w:val="00C97FE5"/>
    <w:rsid w:val="00CC696E"/>
    <w:rsid w:val="00D42E7C"/>
    <w:rsid w:val="00D50263"/>
    <w:rsid w:val="00EF7ED5"/>
    <w:rsid w:val="00F36884"/>
    <w:rsid w:val="00FE0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6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dcterms:created xsi:type="dcterms:W3CDTF">2016-08-20T21:18:00Z</dcterms:created>
  <dcterms:modified xsi:type="dcterms:W3CDTF">2016-08-20T21:18:00Z</dcterms:modified>
</cp:coreProperties>
</file>